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3402"/>
        <w:gridCol w:w="6111"/>
      </w:tblGrid>
      <w:tr w:rsidR="0051329C" w:rsidRPr="0051329C" w:rsidTr="0076103C">
        <w:tc>
          <w:tcPr>
            <w:tcW w:w="3402" w:type="dxa"/>
          </w:tcPr>
          <w:p w:rsidR="0051329C" w:rsidRPr="0051329C" w:rsidRDefault="0051329C" w:rsidP="0051329C">
            <w:pPr>
              <w:spacing w:after="0" w:line="240" w:lineRule="auto"/>
              <w:jc w:val="center"/>
              <w:rPr>
                <w:rFonts w:ascii="Times New Roman" w:hAnsi="Times New Roman" w:cs="Times New Roman"/>
                <w:b/>
                <w:bCs/>
                <w:sz w:val="28"/>
                <w:szCs w:val="28"/>
              </w:rPr>
            </w:pPr>
            <w:r w:rsidRPr="0051329C">
              <w:rPr>
                <w:rFonts w:ascii="Times New Roman" w:hAnsi="Times New Roman" w:cs="Times New Roman"/>
                <w:b/>
                <w:bCs/>
                <w:sz w:val="28"/>
                <w:szCs w:val="28"/>
              </w:rPr>
              <w:t>ỦY BAN NHÂN DÂN</w:t>
            </w:r>
          </w:p>
          <w:p w:rsidR="0051329C" w:rsidRPr="0051329C" w:rsidRDefault="0051329C" w:rsidP="0051329C">
            <w:pPr>
              <w:spacing w:after="0" w:line="240" w:lineRule="auto"/>
              <w:jc w:val="center"/>
              <w:rPr>
                <w:rFonts w:ascii="Times New Roman" w:hAnsi="Times New Roman" w:cs="Times New Roman"/>
                <w:b/>
                <w:bCs/>
                <w:sz w:val="28"/>
                <w:szCs w:val="28"/>
              </w:rPr>
            </w:pPr>
            <w:r w:rsidRPr="0051329C">
              <w:rPr>
                <w:rFonts w:ascii="Times New Roman" w:hAnsi="Times New Roman" w:cs="Times New Roman"/>
                <w:b/>
                <w:bCs/>
                <w:sz w:val="28"/>
                <w:szCs w:val="28"/>
              </w:rPr>
              <w:t>TỈNH BẮC GIANG</w:t>
            </w:r>
          </w:p>
          <w:p w:rsidR="0051329C" w:rsidRPr="0051329C" w:rsidRDefault="0051329C" w:rsidP="0051329C">
            <w:pPr>
              <w:spacing w:after="0" w:line="240" w:lineRule="auto"/>
              <w:jc w:val="center"/>
              <w:rPr>
                <w:rFonts w:ascii="Times New Roman" w:hAnsi="Times New Roman" w:cs="Times New Roman"/>
                <w:b/>
                <w:bCs/>
                <w:sz w:val="28"/>
                <w:szCs w:val="28"/>
              </w:rPr>
            </w:pPr>
            <w:r w:rsidRPr="0051329C">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580C642C" wp14:editId="6E6BD867">
                      <wp:simplePos x="0" y="0"/>
                      <wp:positionH relativeFrom="column">
                        <wp:posOffset>727075</wp:posOffset>
                      </wp:positionH>
                      <wp:positionV relativeFrom="paragraph">
                        <wp:posOffset>15875</wp:posOffset>
                      </wp:positionV>
                      <wp:extent cx="659130" cy="0"/>
                      <wp:effectExtent l="12700" t="6350" r="1397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8BEF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1.25pt" to="109.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n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W2YT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LNwBH3aAAAABwEAAA8AAABkcnMvZG93bnJldi54bWxMjsFOwzAQRO9I&#10;/IO1SFwq6iSFqgpxKgTkxoVCxXUbL0lEvE5jtw18PQsXOK2eZjT7ivXkenWkMXSeDaTzBBRx7W3H&#10;jYHXl+pqBSpEZIu9ZzLwSQHW5flZgbn1J36m4yY2SkY45GigjXHItQ51Sw7D3A/Ekr370WEUHBtt&#10;RzzJuOt1liRL7bBj+dDiQPct1R+bgzMQqi3tq69ZPUveFo2nbP/w9IjGXF5Md7egIk3xrww/+qIO&#10;pTjt/IFtUL1wen0jVQOZHMmzdLUAtftlXRb6v3/5DQAA//8DAFBLAQItABQABgAIAAAAIQC2gziS&#10;/gAAAOEBAAATAAAAAAAAAAAAAAAAAAAAAABbQ29udGVudF9UeXBlc10ueG1sUEsBAi0AFAAGAAgA&#10;AAAhADj9If/WAAAAlAEAAAsAAAAAAAAAAAAAAAAALwEAAF9yZWxzLy5yZWxzUEsBAi0AFAAGAAgA&#10;AAAhADH+rCccAgAANQQAAA4AAAAAAAAAAAAAAAAALgIAAGRycy9lMm9Eb2MueG1sUEsBAi0AFAAG&#10;AAgAAAAhALNwBH3aAAAABwEAAA8AAAAAAAAAAAAAAAAAdgQAAGRycy9kb3ducmV2LnhtbFBLBQYA&#10;AAAABAAEAPMAAAB9BQAAAAA=&#10;"/>
                  </w:pict>
                </mc:Fallback>
              </mc:AlternateContent>
            </w:r>
          </w:p>
          <w:p w:rsidR="0051329C" w:rsidRPr="0051329C" w:rsidRDefault="0051329C" w:rsidP="00DB2CC7">
            <w:pPr>
              <w:spacing w:after="0" w:line="240" w:lineRule="auto"/>
              <w:jc w:val="center"/>
              <w:rPr>
                <w:rFonts w:ascii="Times New Roman" w:hAnsi="Times New Roman" w:cs="Times New Roman"/>
                <w:bCs/>
                <w:sz w:val="28"/>
                <w:szCs w:val="28"/>
              </w:rPr>
            </w:pPr>
            <w:r w:rsidRPr="0051329C">
              <w:rPr>
                <w:rFonts w:ascii="Times New Roman" w:hAnsi="Times New Roman" w:cs="Times New Roman"/>
                <w:bCs/>
                <w:sz w:val="28"/>
                <w:szCs w:val="28"/>
              </w:rPr>
              <w:t>Số</w:t>
            </w:r>
            <w:r w:rsidR="00DB2CC7">
              <w:rPr>
                <w:rFonts w:ascii="Times New Roman" w:hAnsi="Times New Roman" w:cs="Times New Roman"/>
                <w:bCs/>
                <w:sz w:val="28"/>
                <w:szCs w:val="28"/>
              </w:rPr>
              <w:t>:</w:t>
            </w:r>
            <w:r w:rsidR="00BE5D7E">
              <w:rPr>
                <w:rFonts w:ascii="Times New Roman" w:hAnsi="Times New Roman" w:cs="Times New Roman"/>
                <w:bCs/>
                <w:sz w:val="28"/>
                <w:szCs w:val="28"/>
              </w:rPr>
              <w:t xml:space="preserve"> </w:t>
            </w:r>
            <w:r w:rsidR="00DB2CC7">
              <w:rPr>
                <w:rFonts w:ascii="Times New Roman" w:hAnsi="Times New Roman" w:cs="Times New Roman"/>
                <w:bCs/>
                <w:sz w:val="28"/>
                <w:szCs w:val="28"/>
              </w:rPr>
              <w:t>43</w:t>
            </w:r>
            <w:r w:rsidR="007871D9">
              <w:rPr>
                <w:rFonts w:ascii="Times New Roman" w:hAnsi="Times New Roman" w:cs="Times New Roman"/>
                <w:bCs/>
                <w:sz w:val="28"/>
                <w:szCs w:val="28"/>
              </w:rPr>
              <w:t>/</w:t>
            </w:r>
            <w:r w:rsidR="00E25A6D">
              <w:rPr>
                <w:rFonts w:ascii="Times New Roman" w:hAnsi="Times New Roman" w:cs="Times New Roman"/>
                <w:bCs/>
                <w:sz w:val="28"/>
                <w:szCs w:val="28"/>
              </w:rPr>
              <w:t>2021/</w:t>
            </w:r>
            <w:r w:rsidRPr="0051329C">
              <w:rPr>
                <w:rFonts w:ascii="Times New Roman" w:hAnsi="Times New Roman" w:cs="Times New Roman"/>
                <w:bCs/>
                <w:sz w:val="28"/>
                <w:szCs w:val="28"/>
              </w:rPr>
              <w:t>QĐ-UBND</w:t>
            </w:r>
          </w:p>
        </w:tc>
        <w:tc>
          <w:tcPr>
            <w:tcW w:w="6111" w:type="dxa"/>
          </w:tcPr>
          <w:p w:rsidR="0051329C" w:rsidRPr="0051329C" w:rsidRDefault="0051329C" w:rsidP="0051329C">
            <w:pPr>
              <w:spacing w:after="0" w:line="240" w:lineRule="auto"/>
              <w:jc w:val="center"/>
              <w:rPr>
                <w:rFonts w:ascii="Times New Roman" w:hAnsi="Times New Roman" w:cs="Times New Roman"/>
                <w:b/>
                <w:bCs/>
                <w:sz w:val="28"/>
                <w:szCs w:val="28"/>
              </w:rPr>
            </w:pPr>
            <w:r w:rsidRPr="0051329C">
              <w:rPr>
                <w:rFonts w:ascii="Times New Roman" w:hAnsi="Times New Roman" w:cs="Times New Roman"/>
                <w:b/>
                <w:bCs/>
                <w:sz w:val="28"/>
                <w:szCs w:val="28"/>
              </w:rPr>
              <w:t>CỘNG HOÀ XÃ HỘI CHỦ NGHĨA VIỆT NAM</w:t>
            </w:r>
          </w:p>
          <w:p w:rsidR="0051329C" w:rsidRPr="0051329C" w:rsidRDefault="0051329C" w:rsidP="0051329C">
            <w:pPr>
              <w:spacing w:after="0" w:line="240" w:lineRule="auto"/>
              <w:jc w:val="center"/>
              <w:rPr>
                <w:rFonts w:ascii="Times New Roman" w:hAnsi="Times New Roman" w:cs="Times New Roman"/>
                <w:b/>
                <w:bCs/>
                <w:sz w:val="28"/>
                <w:szCs w:val="28"/>
              </w:rPr>
            </w:pPr>
            <w:r w:rsidRPr="0051329C">
              <w:rPr>
                <w:rFonts w:ascii="Times New Roman" w:hAnsi="Times New Roman" w:cs="Times New Roman"/>
                <w:b/>
                <w:bCs/>
                <w:sz w:val="28"/>
                <w:szCs w:val="28"/>
              </w:rPr>
              <w:t>Độc lập - Tự do - Hạnh phúc</w:t>
            </w:r>
          </w:p>
          <w:p w:rsidR="0051329C" w:rsidRPr="0051329C" w:rsidRDefault="0051329C" w:rsidP="0051329C">
            <w:pPr>
              <w:spacing w:after="0" w:line="240" w:lineRule="auto"/>
              <w:jc w:val="center"/>
              <w:rPr>
                <w:rFonts w:ascii="Times New Roman" w:hAnsi="Times New Roman" w:cs="Times New Roman"/>
                <w:bCs/>
                <w:sz w:val="28"/>
                <w:szCs w:val="28"/>
              </w:rPr>
            </w:pPr>
            <w:r w:rsidRPr="0051329C">
              <w:rPr>
                <w:rFonts w:ascii="Times New Roman" w:hAnsi="Times New Roman" w:cs="Times New Roman"/>
                <w:b/>
                <w:bCs/>
                <w:noProof/>
                <w:sz w:val="28"/>
                <w:szCs w:val="28"/>
              </w:rPr>
              <mc:AlternateContent>
                <mc:Choice Requires="wps">
                  <w:drawing>
                    <wp:anchor distT="0" distB="0" distL="114300" distR="114300" simplePos="0" relativeHeight="251660288" behindDoc="0" locked="0" layoutInCell="1" allowOverlap="1" wp14:anchorId="3A59E141" wp14:editId="25233B6E">
                      <wp:simplePos x="0" y="0"/>
                      <wp:positionH relativeFrom="column">
                        <wp:posOffset>948119</wp:posOffset>
                      </wp:positionH>
                      <wp:positionV relativeFrom="paragraph">
                        <wp:posOffset>15875</wp:posOffset>
                      </wp:positionV>
                      <wp:extent cx="186880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6C0C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1.25pt" to="22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KWHQIAADYEAAAOAAAAZHJzL2Uyb0RvYy54bWysU8GO2jAQvVfqP1i+QxIKNESEVZVAL9su&#10;EtsPMLZDrDq2ZRsCqvrvHRuC2PZSVc3BGXtmnt+8GS+fzp1EJ26d0KrE2TjFiCuqmVCHEn973Yxy&#10;jJwnihGpFS/xhTv8tHr/btmbgk90qyXjFgGIckVvStx6b4okcbTlHXFjbbgCZ6NtRzxs7SFhlvSA&#10;3slkkqbzpNeWGaspdw5O66sTryJ+03DqX5rGcY9kiYGbj6uN6z6syWpJioMlphX0RoP8A4uOCAWX&#10;3qFq4gk6WvEHVCeo1U43fkx1l+imEZTHGqCaLP2tml1LDI+1gDjO3GVy/w+Wfj1tLRKsxBOMFOmg&#10;RTtviTi0HlVaKRBQWzQJOvXGFRBeqa0NldKz2plnTb87pHTVEnXgke/rxQBIFjKSNylh4wzctu+/&#10;aAYx5Oh1FO3c2C5AghzoHHtzufeGnz2icJjl8zxPZxjRwZeQYkg01vnPXHcoGCWWQgXZSEFOz84H&#10;IqQYQsKx0hshZWy9VKgv8WI2mcUEp6VgwRnCnD3sK2nRiYThiV+sCjyPYVYfFYtgLSdsfbM9EfJq&#10;w+VSBTwoBejcrOt0/Fiki3W+zqej6WS+Hk3Tuh592lTT0XyTfZzVH+qqqrOfgVo2LVrBGFeB3TCp&#10;2fTvJuH2Zq4zdp/VuwzJW/SoF5Ad/pF07GVo33UQ9ppdtnboMQxnDL49pDD9j3uwH5/76hcAAAD/&#10;/wMAUEsDBBQABgAIAAAAIQACO0Zw2gAAAAcBAAAPAAAAZHJzL2Rvd25yZXYueG1sTI5BT4NAEIXv&#10;Jv6HzZh4adpFwEaRpTEqNy+tNl6nMAKRnaXstkV/vaMXPX55L+99+WqyvTrS6DvHBq4WESjiytUd&#10;NwZeX8r5DSgfkGvsHZOBT/KwKs7Pcsxqd+I1HTehUTLCPkMDbQhDprWvWrLoF24gluzdjRaD4Njo&#10;esSTjNtex1G01BY7locWB3poqfrYHKwBX25pX37Nqln0ljSO4v3j8xMac3kx3d+BCjSFvzL86Is6&#10;FOK0cweuveqF09tEqgbia1CSp2myBLX7ZV3k+r9/8Q0AAP//AwBQSwECLQAUAAYACAAAACEAtoM4&#10;kv4AAADhAQAAEwAAAAAAAAAAAAAAAAAAAAAAW0NvbnRlbnRfVHlwZXNdLnhtbFBLAQItABQABgAI&#10;AAAAIQA4/SH/1gAAAJQBAAALAAAAAAAAAAAAAAAAAC8BAABfcmVscy8ucmVsc1BLAQItABQABgAI&#10;AAAAIQAjAqKWHQIAADYEAAAOAAAAAAAAAAAAAAAAAC4CAABkcnMvZTJvRG9jLnhtbFBLAQItABQA&#10;BgAIAAAAIQACO0Zw2gAAAAcBAAAPAAAAAAAAAAAAAAAAAHcEAABkcnMvZG93bnJldi54bWxQSwUG&#10;AAAAAAQABADzAAAAfgUAAAAA&#10;"/>
                  </w:pict>
                </mc:Fallback>
              </mc:AlternateContent>
            </w:r>
          </w:p>
          <w:p w:rsidR="0051329C" w:rsidRPr="0051329C" w:rsidRDefault="0051329C" w:rsidP="00DB2CC7">
            <w:pPr>
              <w:tabs>
                <w:tab w:val="left" w:pos="975"/>
                <w:tab w:val="right" w:pos="5687"/>
              </w:tabs>
              <w:spacing w:after="0" w:line="240" w:lineRule="auto"/>
              <w:jc w:val="center"/>
              <w:rPr>
                <w:rFonts w:ascii="Times New Roman" w:hAnsi="Times New Roman" w:cs="Times New Roman"/>
                <w:i/>
                <w:sz w:val="28"/>
                <w:szCs w:val="28"/>
              </w:rPr>
            </w:pPr>
            <w:r w:rsidRPr="0051329C">
              <w:rPr>
                <w:rFonts w:ascii="Times New Roman" w:hAnsi="Times New Roman" w:cs="Times New Roman"/>
                <w:i/>
                <w:sz w:val="28"/>
                <w:szCs w:val="28"/>
              </w:rPr>
              <w:t>Bắ</w:t>
            </w:r>
            <w:r w:rsidR="007871D9">
              <w:rPr>
                <w:rFonts w:ascii="Times New Roman" w:hAnsi="Times New Roman" w:cs="Times New Roman"/>
                <w:i/>
                <w:sz w:val="28"/>
                <w:szCs w:val="28"/>
              </w:rPr>
              <w:t xml:space="preserve">c Giang, ngày </w:t>
            </w:r>
            <w:r w:rsidR="00DB2CC7">
              <w:rPr>
                <w:rFonts w:ascii="Times New Roman" w:hAnsi="Times New Roman" w:cs="Times New Roman"/>
                <w:i/>
                <w:sz w:val="28"/>
                <w:szCs w:val="28"/>
              </w:rPr>
              <w:t>30</w:t>
            </w:r>
            <w:r w:rsidR="007871D9">
              <w:rPr>
                <w:rFonts w:ascii="Times New Roman" w:hAnsi="Times New Roman" w:cs="Times New Roman"/>
                <w:i/>
                <w:sz w:val="28"/>
                <w:szCs w:val="28"/>
              </w:rPr>
              <w:t xml:space="preserve"> tháng </w:t>
            </w:r>
            <w:r w:rsidR="0076103C">
              <w:rPr>
                <w:rFonts w:ascii="Times New Roman" w:hAnsi="Times New Roman" w:cs="Times New Roman"/>
                <w:i/>
                <w:sz w:val="28"/>
                <w:szCs w:val="28"/>
              </w:rPr>
              <w:t>8</w:t>
            </w:r>
            <w:r w:rsidRPr="0051329C">
              <w:rPr>
                <w:rFonts w:ascii="Times New Roman" w:hAnsi="Times New Roman" w:cs="Times New Roman"/>
                <w:i/>
                <w:sz w:val="28"/>
                <w:szCs w:val="28"/>
              </w:rPr>
              <w:t xml:space="preserve"> năm 2021</w:t>
            </w:r>
          </w:p>
        </w:tc>
      </w:tr>
    </w:tbl>
    <w:p w:rsidR="0076103C" w:rsidRDefault="0076103C" w:rsidP="00D00D67">
      <w:pPr>
        <w:spacing w:before="240" w:after="120" w:line="240" w:lineRule="auto"/>
        <w:jc w:val="center"/>
        <w:rPr>
          <w:rFonts w:ascii="Times New Roman" w:hAnsi="Times New Roman" w:cs="Times New Roman"/>
          <w:b/>
          <w:bCs/>
          <w:sz w:val="28"/>
          <w:szCs w:val="28"/>
          <w:lang w:val="nl-NL"/>
        </w:rPr>
      </w:pPr>
    </w:p>
    <w:p w:rsidR="0051329C" w:rsidRPr="0051329C" w:rsidRDefault="0051329C" w:rsidP="0076103C">
      <w:pPr>
        <w:spacing w:after="120" w:line="240" w:lineRule="auto"/>
        <w:jc w:val="center"/>
        <w:rPr>
          <w:rFonts w:ascii="Times New Roman" w:hAnsi="Times New Roman" w:cs="Times New Roman"/>
          <w:b/>
          <w:bCs/>
          <w:sz w:val="28"/>
          <w:szCs w:val="28"/>
          <w:lang w:val="nl-NL"/>
        </w:rPr>
      </w:pPr>
      <w:r w:rsidRPr="0051329C">
        <w:rPr>
          <w:rFonts w:ascii="Times New Roman" w:hAnsi="Times New Roman" w:cs="Times New Roman"/>
          <w:b/>
          <w:bCs/>
          <w:sz w:val="28"/>
          <w:szCs w:val="28"/>
          <w:lang w:val="nl-NL"/>
        </w:rPr>
        <w:t>QUYẾT ĐỊNH</w:t>
      </w:r>
    </w:p>
    <w:p w:rsidR="00D00D67" w:rsidRDefault="00BE5D7E" w:rsidP="0051329C">
      <w:pPr>
        <w:spacing w:after="0" w:line="240" w:lineRule="auto"/>
        <w:jc w:val="center"/>
        <w:rPr>
          <w:rFonts w:ascii="Times New Roman" w:hAnsi="Times New Roman" w:cs="Times New Roman"/>
          <w:b/>
          <w:bCs/>
          <w:sz w:val="28"/>
          <w:szCs w:val="28"/>
          <w:lang w:val="nl-NL"/>
        </w:rPr>
      </w:pPr>
      <w:r w:rsidRPr="00FA239B">
        <w:rPr>
          <w:rFonts w:ascii="Times New Roman" w:hAnsi="Times New Roman" w:cs="Times New Roman"/>
          <w:b/>
          <w:bCs/>
          <w:sz w:val="28"/>
          <w:szCs w:val="28"/>
          <w:lang w:val="nl-NL"/>
        </w:rPr>
        <w:t>Quy đị</w:t>
      </w:r>
      <w:r w:rsidR="0071140D" w:rsidRPr="00FA239B">
        <w:rPr>
          <w:rFonts w:ascii="Times New Roman" w:hAnsi="Times New Roman" w:cs="Times New Roman"/>
          <w:b/>
          <w:bCs/>
          <w:sz w:val="28"/>
          <w:szCs w:val="28"/>
          <w:lang w:val="nl-NL"/>
        </w:rPr>
        <w:t>nh</w:t>
      </w:r>
      <w:r w:rsidR="00E1732A">
        <w:rPr>
          <w:rFonts w:ascii="Times New Roman" w:hAnsi="Times New Roman" w:cs="Times New Roman"/>
          <w:b/>
          <w:bCs/>
          <w:sz w:val="28"/>
          <w:szCs w:val="28"/>
          <w:lang w:val="nl-NL"/>
        </w:rPr>
        <w:t xml:space="preserve"> định</w:t>
      </w:r>
      <w:r w:rsidR="00161108" w:rsidRPr="00FA239B">
        <w:rPr>
          <w:rFonts w:ascii="Times New Roman" w:hAnsi="Times New Roman" w:cs="Times New Roman"/>
          <w:b/>
          <w:bCs/>
          <w:sz w:val="28"/>
          <w:szCs w:val="28"/>
          <w:lang w:val="nl-NL"/>
        </w:rPr>
        <w:t xml:space="preserve"> mức </w:t>
      </w:r>
      <w:r w:rsidR="002908F3" w:rsidRPr="00FA239B">
        <w:rPr>
          <w:rFonts w:ascii="Times New Roman" w:hAnsi="Times New Roman" w:cs="Times New Roman"/>
          <w:b/>
          <w:bCs/>
          <w:sz w:val="28"/>
          <w:szCs w:val="28"/>
          <w:lang w:val="nl-NL"/>
        </w:rPr>
        <w:t>tiền ăn</w:t>
      </w:r>
      <w:r>
        <w:rPr>
          <w:rFonts w:ascii="Times New Roman" w:hAnsi="Times New Roman" w:cs="Times New Roman"/>
          <w:b/>
          <w:bCs/>
          <w:sz w:val="28"/>
          <w:szCs w:val="28"/>
          <w:lang w:val="nl-NL"/>
        </w:rPr>
        <w:t xml:space="preserve"> </w:t>
      </w:r>
      <w:r w:rsidR="0071140D">
        <w:rPr>
          <w:rFonts w:ascii="Times New Roman" w:hAnsi="Times New Roman" w:cs="Times New Roman"/>
          <w:b/>
          <w:bCs/>
          <w:sz w:val="28"/>
          <w:szCs w:val="28"/>
          <w:lang w:val="nl-NL"/>
        </w:rPr>
        <w:t xml:space="preserve">thêm </w:t>
      </w:r>
      <w:r>
        <w:rPr>
          <w:rFonts w:ascii="Times New Roman" w:hAnsi="Times New Roman" w:cs="Times New Roman"/>
          <w:b/>
          <w:bCs/>
          <w:sz w:val="28"/>
          <w:szCs w:val="28"/>
          <w:lang w:val="nl-NL"/>
        </w:rPr>
        <w:t xml:space="preserve">ngày lễ, </w:t>
      </w:r>
      <w:r w:rsidR="0071140D">
        <w:rPr>
          <w:rFonts w:ascii="Times New Roman" w:hAnsi="Times New Roman" w:cs="Times New Roman"/>
          <w:b/>
          <w:bCs/>
          <w:sz w:val="28"/>
          <w:szCs w:val="28"/>
          <w:lang w:val="nl-NL"/>
        </w:rPr>
        <w:t>T</w:t>
      </w:r>
      <w:r>
        <w:rPr>
          <w:rFonts w:ascii="Times New Roman" w:hAnsi="Times New Roman" w:cs="Times New Roman"/>
          <w:b/>
          <w:bCs/>
          <w:sz w:val="28"/>
          <w:szCs w:val="28"/>
          <w:lang w:val="nl-NL"/>
        </w:rPr>
        <w:t xml:space="preserve">ết </w:t>
      </w:r>
      <w:r w:rsidR="002908F3">
        <w:rPr>
          <w:rFonts w:ascii="Times New Roman" w:hAnsi="Times New Roman" w:cs="Times New Roman"/>
          <w:b/>
          <w:bCs/>
          <w:sz w:val="28"/>
          <w:szCs w:val="28"/>
          <w:lang w:val="nl-NL"/>
        </w:rPr>
        <w:t xml:space="preserve">cho người nghiện ma túy </w:t>
      </w:r>
    </w:p>
    <w:p w:rsidR="00D00D67" w:rsidRDefault="002908F3" w:rsidP="0051329C">
      <w:pPr>
        <w:spacing w:after="0" w:line="240" w:lineRule="auto"/>
        <w:jc w:val="center"/>
        <w:rPr>
          <w:rFonts w:ascii="Times New Roman" w:hAnsi="Times New Roman" w:cs="Times New Roman"/>
          <w:b/>
          <w:bCs/>
          <w:sz w:val="28"/>
          <w:szCs w:val="28"/>
          <w:lang w:val="nl-NL"/>
        </w:rPr>
      </w:pPr>
      <w:r>
        <w:rPr>
          <w:rFonts w:ascii="Times New Roman" w:hAnsi="Times New Roman" w:cs="Times New Roman"/>
          <w:b/>
          <w:bCs/>
          <w:sz w:val="28"/>
          <w:szCs w:val="28"/>
          <w:lang w:val="nl-NL"/>
        </w:rPr>
        <w:t>bị áp dụng biện pháp xử lý hành chính đưa vào cơ sở cai nghiện bắt buộc</w:t>
      </w:r>
    </w:p>
    <w:p w:rsidR="002908F3" w:rsidRDefault="002908F3" w:rsidP="0051329C">
      <w:pPr>
        <w:spacing w:after="0" w:line="240" w:lineRule="auto"/>
        <w:jc w:val="center"/>
        <w:rPr>
          <w:rFonts w:ascii="Times New Roman" w:hAnsi="Times New Roman" w:cs="Times New Roman"/>
          <w:b/>
          <w:bCs/>
          <w:sz w:val="28"/>
          <w:szCs w:val="28"/>
          <w:lang w:val="nl-NL"/>
        </w:rPr>
      </w:pPr>
      <w:r>
        <w:rPr>
          <w:rFonts w:ascii="Times New Roman" w:hAnsi="Times New Roman" w:cs="Times New Roman"/>
          <w:b/>
          <w:bCs/>
          <w:sz w:val="28"/>
          <w:szCs w:val="28"/>
          <w:lang w:val="nl-NL"/>
        </w:rPr>
        <w:t xml:space="preserve"> trên địa bàn tỉnh Bắc Giang</w:t>
      </w:r>
    </w:p>
    <w:p w:rsidR="002908F3" w:rsidRDefault="00D00D67" w:rsidP="0051329C">
      <w:pPr>
        <w:spacing w:after="0" w:line="240" w:lineRule="auto"/>
        <w:jc w:val="center"/>
        <w:rPr>
          <w:rFonts w:ascii="Times New Roman" w:hAnsi="Times New Roman" w:cs="Times New Roman"/>
          <w:b/>
          <w:bCs/>
          <w:sz w:val="28"/>
          <w:szCs w:val="28"/>
          <w:lang w:val="nl-NL"/>
        </w:rPr>
      </w:pPr>
      <w:r w:rsidRPr="0051329C">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556577A" wp14:editId="1C66CF5F">
                <wp:simplePos x="0" y="0"/>
                <wp:positionH relativeFrom="column">
                  <wp:posOffset>2593340</wp:posOffset>
                </wp:positionH>
                <wp:positionV relativeFrom="paragraph">
                  <wp:posOffset>85344</wp:posOffset>
                </wp:positionV>
                <wp:extent cx="11557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507C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pt,6.7pt" to="295.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Djib/cAAAACQEAAA8AAABkcnMvZG93bnJldi54bWxMj09PwzAMxe9I&#10;fIfISFwmlrANNErTCQG9cdkAcfUa01Y0TtdkW+HTY8QBTv7znp5/zlej79SBhtgGtnA5NaCIq+Ba&#10;ri28PJcXS1AxITvsApOFT4qwKk5PcsxcOPKaDptUKwnhmKGFJqU+0zpWDXmM09ATi/YeBo9JxqHW&#10;bsCjhPtOz4y51h5blgsN9nTfUPWx2XsLsXylXfk1qSbmbV4Hmu0enh7R2vOz8e4WVKIx/ZnhB1/Q&#10;oRCmbdizi6qzsDDLhVhFmEsVw9WNkWb7u9BFrv9/UHwDAAD//wMAUEsBAi0AFAAGAAgAAAAhALaD&#10;OJL+AAAA4QEAABMAAAAAAAAAAAAAAAAAAAAAAFtDb250ZW50X1R5cGVzXS54bWxQSwECLQAUAAYA&#10;CAAAACEAOP0h/9YAAACUAQAACwAAAAAAAAAAAAAAAAAvAQAAX3JlbHMvLnJlbHNQSwECLQAUAAYA&#10;CAAAACEA98LRghwCAAA2BAAADgAAAAAAAAAAAAAAAAAuAgAAZHJzL2Uyb0RvYy54bWxQSwECLQAU&#10;AAYACAAAACEA4OOJv9wAAAAJAQAADwAAAAAAAAAAAAAAAAB2BAAAZHJzL2Rvd25yZXYueG1sUEsF&#10;BgAAAAAEAAQA8wAAAH8FAAAAAA==&#10;"/>
            </w:pict>
          </mc:Fallback>
        </mc:AlternateContent>
      </w:r>
    </w:p>
    <w:p w:rsidR="0051329C" w:rsidRPr="0051329C" w:rsidRDefault="00890F59" w:rsidP="0051329C">
      <w:pPr>
        <w:spacing w:before="240" w:after="24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 xml:space="preserve"> </w:t>
      </w:r>
      <w:r w:rsidR="00F66ED6">
        <w:rPr>
          <w:rFonts w:ascii="Times New Roman" w:hAnsi="Times New Roman" w:cs="Times New Roman"/>
          <w:b/>
          <w:sz w:val="28"/>
          <w:szCs w:val="28"/>
          <w:lang w:val="nl-NL"/>
        </w:rPr>
        <w:t xml:space="preserve"> </w:t>
      </w:r>
      <w:r w:rsidR="0051329C" w:rsidRPr="0051329C">
        <w:rPr>
          <w:rFonts w:ascii="Times New Roman" w:hAnsi="Times New Roman" w:cs="Times New Roman"/>
          <w:b/>
          <w:sz w:val="28"/>
          <w:szCs w:val="28"/>
          <w:lang w:val="nl-NL"/>
        </w:rPr>
        <w:t>ỦY BAN NHÂN DÂN TỈ</w:t>
      </w:r>
      <w:r w:rsidR="00F66ED6">
        <w:rPr>
          <w:rFonts w:ascii="Times New Roman" w:hAnsi="Times New Roman" w:cs="Times New Roman"/>
          <w:b/>
          <w:sz w:val="28"/>
          <w:szCs w:val="28"/>
          <w:lang w:val="nl-NL"/>
        </w:rPr>
        <w:t>NH</w:t>
      </w:r>
      <w:r>
        <w:rPr>
          <w:rFonts w:ascii="Times New Roman" w:hAnsi="Times New Roman" w:cs="Times New Roman"/>
          <w:b/>
          <w:sz w:val="28"/>
          <w:szCs w:val="28"/>
          <w:lang w:val="nl-NL"/>
        </w:rPr>
        <w:t xml:space="preserve"> BẮC GIANG</w:t>
      </w:r>
      <w:r w:rsidR="00E25A6D">
        <w:rPr>
          <w:rFonts w:ascii="Times New Roman" w:hAnsi="Times New Roman" w:cs="Times New Roman"/>
          <w:b/>
          <w:sz w:val="28"/>
          <w:szCs w:val="28"/>
          <w:lang w:val="nl-NL"/>
        </w:rPr>
        <w:t xml:space="preserve"> </w:t>
      </w:r>
    </w:p>
    <w:p w:rsidR="0051329C" w:rsidRPr="00FA239B" w:rsidRDefault="0051329C" w:rsidP="0076103C">
      <w:pPr>
        <w:autoSpaceDE w:val="0"/>
        <w:autoSpaceDN w:val="0"/>
        <w:adjustRightInd w:val="0"/>
        <w:spacing w:before="120" w:after="120" w:line="360" w:lineRule="exact"/>
        <w:ind w:firstLine="720"/>
        <w:jc w:val="both"/>
        <w:rPr>
          <w:rFonts w:ascii="Times New Roman" w:hAnsi="Times New Roman" w:cs="Times New Roman"/>
          <w:i/>
          <w:iCs/>
          <w:sz w:val="28"/>
          <w:szCs w:val="28"/>
          <w:lang w:val="nl-NL"/>
        </w:rPr>
      </w:pPr>
      <w:r w:rsidRPr="00FA239B">
        <w:rPr>
          <w:rFonts w:ascii="Times New Roman" w:hAnsi="Times New Roman" w:cs="Times New Roman"/>
          <w:i/>
          <w:iCs/>
          <w:sz w:val="28"/>
          <w:szCs w:val="28"/>
          <w:lang w:val="nl-NL"/>
        </w:rPr>
        <w:t>Căn cứ Luật Tổ chức chính quyền địa phương ngày 19 tháng 6 năm 2015;</w:t>
      </w:r>
      <w:r w:rsidR="00F66ED6" w:rsidRPr="00FA239B">
        <w:rPr>
          <w:rFonts w:ascii="Times New Roman" w:hAnsi="Times New Roman" w:cs="Times New Roman"/>
          <w:i/>
          <w:iCs/>
          <w:sz w:val="28"/>
          <w:szCs w:val="28"/>
          <w:lang w:val="nl-NL"/>
        </w:rPr>
        <w:t xml:space="preserve"> Luật </w:t>
      </w:r>
      <w:r w:rsidR="00161108" w:rsidRPr="00FA239B">
        <w:rPr>
          <w:rFonts w:ascii="Times New Roman" w:hAnsi="Times New Roman" w:cs="Times New Roman"/>
          <w:i/>
          <w:iCs/>
          <w:sz w:val="28"/>
          <w:szCs w:val="28"/>
          <w:lang w:val="nl-NL"/>
        </w:rPr>
        <w:t>S</w:t>
      </w:r>
      <w:r w:rsidR="00F66ED6" w:rsidRPr="00FA239B">
        <w:rPr>
          <w:rFonts w:ascii="Times New Roman" w:hAnsi="Times New Roman" w:cs="Times New Roman"/>
          <w:i/>
          <w:iCs/>
          <w:sz w:val="28"/>
          <w:szCs w:val="28"/>
          <w:lang w:val="nl-NL"/>
        </w:rPr>
        <w:t>ửa đổi, bổ sung một s</w:t>
      </w:r>
      <w:r w:rsidR="00B212AB" w:rsidRPr="00FA239B">
        <w:rPr>
          <w:rFonts w:ascii="Times New Roman" w:hAnsi="Times New Roman" w:cs="Times New Roman"/>
          <w:i/>
          <w:iCs/>
          <w:sz w:val="28"/>
          <w:szCs w:val="28"/>
          <w:lang w:val="nl-NL"/>
        </w:rPr>
        <w:t>ố</w:t>
      </w:r>
      <w:r w:rsidR="00F66ED6" w:rsidRPr="00FA239B">
        <w:rPr>
          <w:rFonts w:ascii="Times New Roman" w:hAnsi="Times New Roman" w:cs="Times New Roman"/>
          <w:i/>
          <w:iCs/>
          <w:sz w:val="28"/>
          <w:szCs w:val="28"/>
          <w:lang w:val="nl-NL"/>
        </w:rPr>
        <w:t xml:space="preserve"> điều của Luật Tổ chức Chính phủ và Luật Tổ chức chính quyền địa phương ngày 22 tháng 11 năm 2019;</w:t>
      </w:r>
    </w:p>
    <w:p w:rsidR="009475B3" w:rsidRPr="00FA239B" w:rsidRDefault="009475B3" w:rsidP="0076103C">
      <w:pPr>
        <w:spacing w:before="120" w:after="120" w:line="360" w:lineRule="exact"/>
        <w:ind w:firstLine="720"/>
        <w:jc w:val="both"/>
        <w:rPr>
          <w:rFonts w:ascii="Times New Roman" w:hAnsi="Times New Roman" w:cs="Times New Roman"/>
          <w:i/>
          <w:iCs/>
          <w:sz w:val="28"/>
          <w:szCs w:val="28"/>
          <w:lang w:val="nl-NL"/>
        </w:rPr>
      </w:pPr>
      <w:r w:rsidRPr="00FA239B">
        <w:rPr>
          <w:rFonts w:ascii="Times New Roman" w:hAnsi="Times New Roman" w:cs="Times New Roman"/>
          <w:i/>
          <w:iCs/>
          <w:sz w:val="28"/>
          <w:szCs w:val="28"/>
          <w:lang w:val="nl-NL"/>
        </w:rPr>
        <w:t>Căn cứ Luật Ngân sách nhà n</w:t>
      </w:r>
      <w:r w:rsidRPr="00FA239B">
        <w:rPr>
          <w:rFonts w:ascii="Times New Roman" w:hAnsi="Times New Roman" w:cs="Times New Roman"/>
          <w:i/>
          <w:iCs/>
          <w:sz w:val="28"/>
          <w:szCs w:val="28"/>
          <w:lang w:val="vi-VN"/>
        </w:rPr>
        <w:t xml:space="preserve">ước ngày </w:t>
      </w:r>
      <w:r w:rsidRPr="00FA239B">
        <w:rPr>
          <w:rFonts w:ascii="Times New Roman" w:hAnsi="Times New Roman" w:cs="Times New Roman"/>
          <w:i/>
          <w:iCs/>
          <w:sz w:val="28"/>
          <w:szCs w:val="28"/>
        </w:rPr>
        <w:t>25</w:t>
      </w:r>
      <w:r w:rsidRPr="00FA239B">
        <w:rPr>
          <w:rFonts w:ascii="Times New Roman" w:hAnsi="Times New Roman" w:cs="Times New Roman"/>
          <w:i/>
          <w:iCs/>
          <w:sz w:val="28"/>
          <w:szCs w:val="28"/>
          <w:lang w:val="vi-VN"/>
        </w:rPr>
        <w:t xml:space="preserve"> tháng </w:t>
      </w:r>
      <w:r w:rsidRPr="00FA239B">
        <w:rPr>
          <w:rFonts w:ascii="Times New Roman" w:hAnsi="Times New Roman" w:cs="Times New Roman"/>
          <w:i/>
          <w:iCs/>
          <w:sz w:val="28"/>
          <w:szCs w:val="28"/>
        </w:rPr>
        <w:t>6</w:t>
      </w:r>
      <w:r w:rsidRPr="00FA239B">
        <w:rPr>
          <w:rFonts w:ascii="Times New Roman" w:hAnsi="Times New Roman" w:cs="Times New Roman"/>
          <w:i/>
          <w:iCs/>
          <w:sz w:val="28"/>
          <w:szCs w:val="28"/>
          <w:lang w:val="vi-VN"/>
        </w:rPr>
        <w:t xml:space="preserve"> năm 20</w:t>
      </w:r>
      <w:r w:rsidRPr="00FA239B">
        <w:rPr>
          <w:rFonts w:ascii="Times New Roman" w:hAnsi="Times New Roman" w:cs="Times New Roman"/>
          <w:i/>
          <w:iCs/>
          <w:sz w:val="28"/>
          <w:szCs w:val="28"/>
        </w:rPr>
        <w:t>15</w:t>
      </w:r>
      <w:r w:rsidRPr="00FA239B">
        <w:rPr>
          <w:rFonts w:ascii="Times New Roman" w:hAnsi="Times New Roman" w:cs="Times New Roman"/>
          <w:i/>
          <w:iCs/>
          <w:sz w:val="28"/>
          <w:szCs w:val="28"/>
          <w:lang w:val="vi-VN"/>
        </w:rPr>
        <w:t>;</w:t>
      </w:r>
    </w:p>
    <w:p w:rsidR="00E25A6D" w:rsidRPr="00F9436D" w:rsidRDefault="00E25A6D" w:rsidP="0076103C">
      <w:pPr>
        <w:spacing w:before="120" w:after="120" w:line="360" w:lineRule="exact"/>
        <w:ind w:firstLine="720"/>
        <w:jc w:val="both"/>
        <w:rPr>
          <w:rFonts w:ascii="Times New Roman" w:hAnsi="Times New Roman" w:cs="Times New Roman"/>
          <w:i/>
          <w:iCs/>
          <w:sz w:val="28"/>
          <w:szCs w:val="28"/>
          <w:lang w:val="vi-VN"/>
        </w:rPr>
      </w:pPr>
      <w:r w:rsidRPr="00FA239B">
        <w:rPr>
          <w:rFonts w:ascii="Times New Roman" w:hAnsi="Times New Roman" w:cs="Times New Roman"/>
          <w:i/>
          <w:iCs/>
          <w:sz w:val="28"/>
          <w:szCs w:val="28"/>
          <w:lang w:val="nl-NL"/>
        </w:rPr>
        <w:t xml:space="preserve">Căn cứ Luật Ban hành văn bản quy phạm pháp luật ngày 22 tháng 6 năm 2015; Luật </w:t>
      </w:r>
      <w:r w:rsidR="00161108" w:rsidRPr="00FA239B">
        <w:rPr>
          <w:rFonts w:ascii="Times New Roman" w:hAnsi="Times New Roman" w:cs="Times New Roman"/>
          <w:i/>
          <w:iCs/>
          <w:sz w:val="28"/>
          <w:szCs w:val="28"/>
          <w:lang w:val="nl-NL"/>
        </w:rPr>
        <w:t>S</w:t>
      </w:r>
      <w:r w:rsidRPr="00FA239B">
        <w:rPr>
          <w:rFonts w:ascii="Times New Roman" w:hAnsi="Times New Roman" w:cs="Times New Roman"/>
          <w:i/>
          <w:iCs/>
          <w:sz w:val="28"/>
          <w:szCs w:val="28"/>
          <w:lang w:val="nl-NL"/>
        </w:rPr>
        <w:t>ửa đổi, bổ sung một số điều của Luật Ban hành văn bản quy phạm pháp luật</w:t>
      </w:r>
      <w:r w:rsidRPr="005D0BB6">
        <w:rPr>
          <w:rFonts w:ascii="Times New Roman" w:hAnsi="Times New Roman" w:cs="Times New Roman"/>
          <w:i/>
          <w:iCs/>
          <w:sz w:val="28"/>
          <w:szCs w:val="28"/>
          <w:lang w:val="nl-NL"/>
        </w:rPr>
        <w:t xml:space="preserve"> ngày 18 tháng 6 năm 2020;</w:t>
      </w:r>
    </w:p>
    <w:p w:rsidR="00BA4AAC" w:rsidRPr="00F43CE0" w:rsidRDefault="00BA4AAC" w:rsidP="0076103C">
      <w:pPr>
        <w:spacing w:before="120" w:after="120" w:line="360" w:lineRule="exact"/>
        <w:ind w:firstLine="720"/>
        <w:jc w:val="both"/>
        <w:rPr>
          <w:rFonts w:ascii="Times New Roman" w:hAnsi="Times New Roman" w:cs="Times New Roman"/>
          <w:i/>
          <w:iCs/>
          <w:sz w:val="28"/>
          <w:szCs w:val="28"/>
          <w:lang w:val="vi-VN"/>
        </w:rPr>
      </w:pPr>
      <w:r w:rsidRPr="00FA239B">
        <w:rPr>
          <w:rFonts w:ascii="Times New Roman" w:hAnsi="Times New Roman" w:cs="Times New Roman"/>
          <w:i/>
          <w:iCs/>
          <w:sz w:val="28"/>
          <w:szCs w:val="28"/>
          <w:lang w:val="nl-NL"/>
        </w:rPr>
        <w:t xml:space="preserve">Căn cứ Nghị định số 221/2013/NĐ-CP ngày 30 tháng 12 năm 2013 của Chính phủ quy định chế độ áp dụng biện pháp xử lý hành chính đưa vào cơ sở cai nghiện bắt </w:t>
      </w:r>
      <w:r w:rsidR="00F43CE0" w:rsidRPr="00FA239B">
        <w:rPr>
          <w:rFonts w:ascii="Times New Roman" w:hAnsi="Times New Roman" w:cs="Times New Roman"/>
          <w:i/>
          <w:iCs/>
          <w:sz w:val="28"/>
          <w:szCs w:val="28"/>
          <w:lang w:val="vi-VN"/>
        </w:rPr>
        <w:t>buộc;</w:t>
      </w:r>
    </w:p>
    <w:p w:rsidR="0051329C" w:rsidRPr="005D0BB6" w:rsidRDefault="0051329C" w:rsidP="0076103C">
      <w:pPr>
        <w:spacing w:before="120" w:after="120" w:line="360" w:lineRule="exact"/>
        <w:ind w:firstLine="720"/>
        <w:jc w:val="both"/>
        <w:rPr>
          <w:rFonts w:ascii="Times New Roman" w:hAnsi="Times New Roman" w:cs="Times New Roman"/>
          <w:i/>
          <w:iCs/>
          <w:sz w:val="28"/>
          <w:szCs w:val="28"/>
          <w:lang w:val="nl-NL"/>
        </w:rPr>
      </w:pPr>
      <w:r w:rsidRPr="005D0BB6">
        <w:rPr>
          <w:rFonts w:ascii="Times New Roman" w:hAnsi="Times New Roman" w:cs="Times New Roman"/>
          <w:i/>
          <w:iCs/>
          <w:sz w:val="28"/>
          <w:szCs w:val="28"/>
          <w:lang w:val="nl-NL"/>
        </w:rPr>
        <w:t xml:space="preserve">Căn cứ Nghị định số 136/2016/NĐ-CP ngày </w:t>
      </w:r>
      <w:r w:rsidR="00AF3B1B" w:rsidRPr="00BA4AAC">
        <w:rPr>
          <w:rFonts w:ascii="Times New Roman" w:hAnsi="Times New Roman" w:cs="Times New Roman"/>
          <w:i/>
          <w:iCs/>
          <w:sz w:val="28"/>
          <w:szCs w:val="28"/>
          <w:lang w:val="nl-NL"/>
        </w:rPr>
        <w:t xml:space="preserve">09 tháng </w:t>
      </w:r>
      <w:r w:rsidRPr="00BA4AAC">
        <w:rPr>
          <w:rFonts w:ascii="Times New Roman" w:hAnsi="Times New Roman" w:cs="Times New Roman"/>
          <w:i/>
          <w:iCs/>
          <w:sz w:val="28"/>
          <w:szCs w:val="28"/>
          <w:lang w:val="nl-NL"/>
        </w:rPr>
        <w:t>9</w:t>
      </w:r>
      <w:r w:rsidR="00AF3B1B" w:rsidRPr="00BA4AAC">
        <w:rPr>
          <w:rFonts w:ascii="Times New Roman" w:hAnsi="Times New Roman" w:cs="Times New Roman"/>
          <w:i/>
          <w:iCs/>
          <w:sz w:val="28"/>
          <w:szCs w:val="28"/>
          <w:lang w:val="nl-NL"/>
        </w:rPr>
        <w:t xml:space="preserve"> năm </w:t>
      </w:r>
      <w:r w:rsidRPr="00BA4AAC">
        <w:rPr>
          <w:rFonts w:ascii="Times New Roman" w:hAnsi="Times New Roman" w:cs="Times New Roman"/>
          <w:i/>
          <w:iCs/>
          <w:sz w:val="28"/>
          <w:szCs w:val="28"/>
          <w:lang w:val="nl-NL"/>
        </w:rPr>
        <w:t xml:space="preserve">2016 </w:t>
      </w:r>
      <w:r w:rsidRPr="005D0BB6">
        <w:rPr>
          <w:rFonts w:ascii="Times New Roman" w:hAnsi="Times New Roman" w:cs="Times New Roman"/>
          <w:i/>
          <w:iCs/>
          <w:sz w:val="28"/>
          <w:szCs w:val="28"/>
          <w:lang w:val="nl-NL"/>
        </w:rPr>
        <w:t xml:space="preserve">của Chính phủ </w:t>
      </w:r>
      <w:r w:rsidRPr="00BA4AAC">
        <w:rPr>
          <w:rFonts w:ascii="Times New Roman" w:hAnsi="Times New Roman" w:cs="Times New Roman"/>
          <w:i/>
          <w:iCs/>
          <w:sz w:val="28"/>
          <w:szCs w:val="28"/>
          <w:lang w:val="nl-NL"/>
        </w:rPr>
        <w:t>sửa đổi, bổ sung</w:t>
      </w:r>
      <w:r w:rsidRPr="005D0BB6">
        <w:rPr>
          <w:rFonts w:ascii="Times New Roman" w:hAnsi="Times New Roman" w:cs="Times New Roman"/>
          <w:i/>
          <w:sz w:val="28"/>
          <w:szCs w:val="28"/>
          <w:lang w:val="vi-VN"/>
        </w:rPr>
        <w:t xml:space="preserve"> một số điều của Nghị định số 221/2013/NĐ-CP</w:t>
      </w:r>
      <w:r w:rsidRPr="005D0BB6">
        <w:rPr>
          <w:rFonts w:ascii="Times New Roman" w:hAnsi="Times New Roman" w:cs="Times New Roman"/>
          <w:i/>
          <w:sz w:val="28"/>
          <w:szCs w:val="28"/>
        </w:rPr>
        <w:t xml:space="preserve"> ngày </w:t>
      </w:r>
      <w:r w:rsidR="00AF3B1B" w:rsidRPr="005D0BB6">
        <w:rPr>
          <w:rFonts w:ascii="Times New Roman" w:hAnsi="Times New Roman" w:cs="Times New Roman"/>
          <w:i/>
          <w:sz w:val="28"/>
          <w:szCs w:val="28"/>
        </w:rPr>
        <w:t xml:space="preserve">30 tháng </w:t>
      </w:r>
      <w:r w:rsidRPr="005D0BB6">
        <w:rPr>
          <w:rFonts w:ascii="Times New Roman" w:hAnsi="Times New Roman" w:cs="Times New Roman"/>
          <w:i/>
          <w:sz w:val="28"/>
          <w:szCs w:val="28"/>
        </w:rPr>
        <w:t>12</w:t>
      </w:r>
      <w:r w:rsidR="00AF3B1B" w:rsidRPr="005D0BB6">
        <w:rPr>
          <w:rFonts w:ascii="Times New Roman" w:hAnsi="Times New Roman" w:cs="Times New Roman"/>
          <w:i/>
          <w:sz w:val="28"/>
          <w:szCs w:val="28"/>
        </w:rPr>
        <w:t xml:space="preserve"> năm </w:t>
      </w:r>
      <w:r w:rsidRPr="005D0BB6">
        <w:rPr>
          <w:rFonts w:ascii="Times New Roman" w:hAnsi="Times New Roman" w:cs="Times New Roman"/>
          <w:i/>
          <w:sz w:val="28"/>
          <w:szCs w:val="28"/>
        </w:rPr>
        <w:t xml:space="preserve">2013 </w:t>
      </w:r>
      <w:r w:rsidRPr="005D0BB6">
        <w:rPr>
          <w:rFonts w:ascii="Times New Roman" w:hAnsi="Times New Roman" w:cs="Times New Roman"/>
          <w:i/>
          <w:iCs/>
          <w:color w:val="000000"/>
          <w:sz w:val="28"/>
          <w:szCs w:val="28"/>
          <w:lang w:val="vi-VN"/>
        </w:rPr>
        <w:t>của Chính phủ quy định chế độ áp dụng biện pháp xử lý hành chính đưa vào cơ sở cai nghiện bắt buộc</w:t>
      </w:r>
      <w:r w:rsidRPr="005D0BB6">
        <w:rPr>
          <w:rFonts w:ascii="Times New Roman" w:hAnsi="Times New Roman" w:cs="Times New Roman"/>
          <w:i/>
          <w:sz w:val="28"/>
          <w:szCs w:val="28"/>
        </w:rPr>
        <w:t>;</w:t>
      </w:r>
      <w:r w:rsidR="00E25A6D">
        <w:rPr>
          <w:rFonts w:ascii="Times New Roman" w:hAnsi="Times New Roman" w:cs="Times New Roman"/>
          <w:i/>
          <w:sz w:val="28"/>
          <w:szCs w:val="28"/>
        </w:rPr>
        <w:t xml:space="preserve"> </w:t>
      </w:r>
    </w:p>
    <w:p w:rsidR="0051329C" w:rsidRPr="007871D9" w:rsidRDefault="0051329C" w:rsidP="0076103C">
      <w:pPr>
        <w:spacing w:before="120" w:after="120" w:line="360" w:lineRule="exact"/>
        <w:jc w:val="both"/>
        <w:rPr>
          <w:rFonts w:ascii="Times New Roman" w:hAnsi="Times New Roman" w:cs="Times New Roman"/>
          <w:i/>
          <w:iCs/>
          <w:sz w:val="28"/>
          <w:szCs w:val="28"/>
          <w:lang w:val="nl-NL"/>
        </w:rPr>
      </w:pPr>
      <w:r w:rsidRPr="005D0BB6">
        <w:rPr>
          <w:rFonts w:ascii="Times New Roman" w:hAnsi="Times New Roman" w:cs="Times New Roman"/>
          <w:i/>
          <w:iCs/>
          <w:sz w:val="28"/>
          <w:szCs w:val="28"/>
          <w:lang w:val="nl-NL"/>
        </w:rPr>
        <w:tab/>
        <w:t>Theo đề nghị của Giám đốc Sở Lao động - Thương binh và Xã hội tại Tờ trình</w:t>
      </w:r>
      <w:r w:rsidRPr="007871D9">
        <w:rPr>
          <w:rFonts w:ascii="Times New Roman" w:hAnsi="Times New Roman" w:cs="Times New Roman"/>
          <w:i/>
          <w:iCs/>
          <w:sz w:val="28"/>
          <w:szCs w:val="28"/>
          <w:lang w:val="nl-NL"/>
        </w:rPr>
        <w:t xml:space="preserve"> số</w:t>
      </w:r>
      <w:r w:rsidR="00125803">
        <w:rPr>
          <w:rFonts w:ascii="Times New Roman" w:hAnsi="Times New Roman" w:cs="Times New Roman"/>
          <w:i/>
          <w:iCs/>
          <w:sz w:val="28"/>
          <w:szCs w:val="28"/>
          <w:lang w:val="nl-NL"/>
        </w:rPr>
        <w:t xml:space="preserve"> 73/TTr-LĐTB</w:t>
      </w:r>
      <w:r w:rsidR="0026624B">
        <w:rPr>
          <w:rFonts w:ascii="Times New Roman" w:hAnsi="Times New Roman" w:cs="Times New Roman"/>
          <w:i/>
          <w:iCs/>
          <w:sz w:val="28"/>
          <w:szCs w:val="28"/>
          <w:lang w:val="nl-NL"/>
        </w:rPr>
        <w:t>&amp;</w:t>
      </w:r>
      <w:r w:rsidR="00125803">
        <w:rPr>
          <w:rFonts w:ascii="Times New Roman" w:hAnsi="Times New Roman" w:cs="Times New Roman"/>
          <w:i/>
          <w:iCs/>
          <w:sz w:val="28"/>
          <w:szCs w:val="28"/>
          <w:lang w:val="nl-NL"/>
        </w:rPr>
        <w:t>XH ngày 09</w:t>
      </w:r>
      <w:r w:rsidRPr="007871D9">
        <w:rPr>
          <w:rFonts w:ascii="Times New Roman" w:hAnsi="Times New Roman" w:cs="Times New Roman"/>
          <w:i/>
          <w:iCs/>
          <w:sz w:val="28"/>
          <w:szCs w:val="28"/>
          <w:lang w:val="nl-NL"/>
        </w:rPr>
        <w:t xml:space="preserve"> tháng </w:t>
      </w:r>
      <w:r w:rsidR="00E25A6D">
        <w:rPr>
          <w:rFonts w:ascii="Times New Roman" w:hAnsi="Times New Roman" w:cs="Times New Roman"/>
          <w:i/>
          <w:iCs/>
          <w:sz w:val="28"/>
          <w:szCs w:val="28"/>
          <w:lang w:val="nl-NL"/>
        </w:rPr>
        <w:t>8</w:t>
      </w:r>
      <w:r w:rsidRPr="007871D9">
        <w:rPr>
          <w:rFonts w:ascii="Times New Roman" w:hAnsi="Times New Roman" w:cs="Times New Roman"/>
          <w:i/>
          <w:iCs/>
          <w:sz w:val="28"/>
          <w:szCs w:val="28"/>
          <w:lang w:val="nl-NL"/>
        </w:rPr>
        <w:t xml:space="preserve"> năm 2021.</w:t>
      </w:r>
    </w:p>
    <w:p w:rsidR="0051329C" w:rsidRPr="0051329C" w:rsidRDefault="0051329C" w:rsidP="005D0BB6">
      <w:pPr>
        <w:spacing w:before="240" w:after="240" w:line="240" w:lineRule="auto"/>
        <w:jc w:val="center"/>
        <w:rPr>
          <w:rFonts w:ascii="Times New Roman" w:hAnsi="Times New Roman" w:cs="Times New Roman"/>
          <w:b/>
          <w:sz w:val="28"/>
          <w:szCs w:val="28"/>
        </w:rPr>
      </w:pPr>
      <w:r w:rsidRPr="0051329C">
        <w:rPr>
          <w:rFonts w:ascii="Times New Roman" w:hAnsi="Times New Roman" w:cs="Times New Roman"/>
          <w:b/>
          <w:sz w:val="28"/>
          <w:szCs w:val="28"/>
          <w:lang w:val="vi-VN"/>
        </w:rPr>
        <w:t>QUYẾT ĐỊNH</w:t>
      </w:r>
      <w:r w:rsidRPr="0051329C">
        <w:rPr>
          <w:rFonts w:ascii="Times New Roman" w:hAnsi="Times New Roman" w:cs="Times New Roman"/>
          <w:b/>
          <w:sz w:val="28"/>
          <w:szCs w:val="28"/>
        </w:rPr>
        <w:t>:</w:t>
      </w:r>
    </w:p>
    <w:p w:rsidR="00161108" w:rsidRDefault="0051329C" w:rsidP="0076103C">
      <w:pPr>
        <w:spacing w:before="120" w:after="120" w:line="360" w:lineRule="exact"/>
        <w:ind w:firstLine="720"/>
        <w:jc w:val="both"/>
        <w:rPr>
          <w:rFonts w:ascii="Times New Roman" w:hAnsi="Times New Roman" w:cs="Times New Roman"/>
          <w:sz w:val="28"/>
          <w:szCs w:val="28"/>
        </w:rPr>
      </w:pPr>
      <w:r w:rsidRPr="00BF66FF">
        <w:rPr>
          <w:rFonts w:ascii="Times New Roman" w:hAnsi="Times New Roman" w:cs="Times New Roman"/>
          <w:b/>
          <w:sz w:val="28"/>
          <w:szCs w:val="28"/>
          <w:lang w:val="vi-VN"/>
        </w:rPr>
        <w:t>Điều 1.</w:t>
      </w:r>
      <w:r w:rsidRPr="00BF66FF">
        <w:rPr>
          <w:rFonts w:ascii="Times New Roman" w:hAnsi="Times New Roman" w:cs="Times New Roman"/>
          <w:b/>
          <w:sz w:val="28"/>
          <w:szCs w:val="28"/>
        </w:rPr>
        <w:t xml:space="preserve"> </w:t>
      </w:r>
      <w:r w:rsidR="00D00D67" w:rsidRPr="0076103C">
        <w:rPr>
          <w:rFonts w:ascii="Times New Roman" w:hAnsi="Times New Roman" w:cs="Times New Roman"/>
          <w:bCs/>
          <w:sz w:val="28"/>
          <w:szCs w:val="28"/>
          <w:lang w:val="nl-NL"/>
        </w:rPr>
        <w:t>Quy đị</w:t>
      </w:r>
      <w:r w:rsidR="0071140D" w:rsidRPr="0076103C">
        <w:rPr>
          <w:rFonts w:ascii="Times New Roman" w:hAnsi="Times New Roman" w:cs="Times New Roman"/>
          <w:bCs/>
          <w:sz w:val="28"/>
          <w:szCs w:val="28"/>
          <w:lang w:val="nl-NL"/>
        </w:rPr>
        <w:t>nh</w:t>
      </w:r>
      <w:r w:rsidR="00D00D67" w:rsidRPr="0076103C">
        <w:rPr>
          <w:rFonts w:ascii="Times New Roman" w:hAnsi="Times New Roman" w:cs="Times New Roman"/>
          <w:bCs/>
          <w:sz w:val="28"/>
          <w:szCs w:val="28"/>
          <w:lang w:val="nl-NL"/>
        </w:rPr>
        <w:t xml:space="preserve"> </w:t>
      </w:r>
      <w:r w:rsidR="00161108" w:rsidRPr="0076103C">
        <w:rPr>
          <w:rFonts w:ascii="Times New Roman" w:hAnsi="Times New Roman" w:cs="Times New Roman"/>
          <w:bCs/>
          <w:sz w:val="28"/>
          <w:szCs w:val="28"/>
          <w:lang w:val="nl-NL"/>
        </w:rPr>
        <w:t xml:space="preserve">định mức </w:t>
      </w:r>
      <w:r w:rsidR="00D00D67" w:rsidRPr="0076103C">
        <w:rPr>
          <w:rFonts w:ascii="Times New Roman" w:hAnsi="Times New Roman" w:cs="Times New Roman"/>
          <w:bCs/>
          <w:sz w:val="28"/>
          <w:szCs w:val="28"/>
          <w:lang w:val="nl-NL"/>
        </w:rPr>
        <w:t>tiền ăn</w:t>
      </w:r>
      <w:r w:rsidR="00E25A6D" w:rsidRPr="0076103C">
        <w:rPr>
          <w:rFonts w:ascii="Times New Roman" w:hAnsi="Times New Roman" w:cs="Times New Roman"/>
          <w:bCs/>
          <w:sz w:val="28"/>
          <w:szCs w:val="28"/>
          <w:lang w:val="nl-NL"/>
        </w:rPr>
        <w:t xml:space="preserve"> </w:t>
      </w:r>
      <w:r w:rsidR="0071140D" w:rsidRPr="0076103C">
        <w:rPr>
          <w:rFonts w:ascii="Times New Roman" w:hAnsi="Times New Roman" w:cs="Times New Roman"/>
          <w:bCs/>
          <w:sz w:val="28"/>
          <w:szCs w:val="28"/>
          <w:lang w:val="nl-NL"/>
        </w:rPr>
        <w:t xml:space="preserve">thêm </w:t>
      </w:r>
      <w:r w:rsidR="00BE5D7E" w:rsidRPr="0076103C">
        <w:rPr>
          <w:rFonts w:ascii="Times New Roman" w:hAnsi="Times New Roman" w:cs="Times New Roman"/>
          <w:bCs/>
          <w:sz w:val="28"/>
          <w:szCs w:val="28"/>
          <w:lang w:val="nl-NL"/>
        </w:rPr>
        <w:t xml:space="preserve">ngày lễ, </w:t>
      </w:r>
      <w:r w:rsidR="0071140D" w:rsidRPr="0076103C">
        <w:rPr>
          <w:rFonts w:ascii="Times New Roman" w:hAnsi="Times New Roman" w:cs="Times New Roman"/>
          <w:bCs/>
          <w:sz w:val="28"/>
          <w:szCs w:val="28"/>
          <w:lang w:val="nl-NL"/>
        </w:rPr>
        <w:t>T</w:t>
      </w:r>
      <w:r w:rsidR="00BE5D7E" w:rsidRPr="0076103C">
        <w:rPr>
          <w:rFonts w:ascii="Times New Roman" w:hAnsi="Times New Roman" w:cs="Times New Roman"/>
          <w:bCs/>
          <w:sz w:val="28"/>
          <w:szCs w:val="28"/>
          <w:lang w:val="nl-NL"/>
        </w:rPr>
        <w:t>ết</w:t>
      </w:r>
      <w:r w:rsidR="00D00D67" w:rsidRPr="0076103C">
        <w:rPr>
          <w:rFonts w:ascii="Times New Roman" w:hAnsi="Times New Roman" w:cs="Times New Roman"/>
          <w:bCs/>
          <w:sz w:val="28"/>
          <w:szCs w:val="28"/>
          <w:lang w:val="nl-NL"/>
        </w:rPr>
        <w:t xml:space="preserve"> cho người nghiện ma túy bị áp dụng biện pháp xử lý hành chính đưa vào cơ sở cai nghiện bắt buộc trên địa bàn tỉnh Bắc Giang</w:t>
      </w:r>
      <w:r w:rsidR="0076103C" w:rsidRPr="0076103C">
        <w:rPr>
          <w:rFonts w:ascii="Times New Roman" w:hAnsi="Times New Roman" w:cs="Times New Roman"/>
          <w:bCs/>
          <w:sz w:val="28"/>
          <w:szCs w:val="28"/>
          <w:lang w:val="nl-NL"/>
        </w:rPr>
        <w:t>.</w:t>
      </w:r>
    </w:p>
    <w:p w:rsidR="00E25A6D" w:rsidRPr="0076103C" w:rsidRDefault="00BE5D7E" w:rsidP="0076103C">
      <w:pPr>
        <w:spacing w:before="120" w:after="120" w:line="360" w:lineRule="exact"/>
        <w:ind w:firstLine="720"/>
        <w:jc w:val="both"/>
        <w:rPr>
          <w:rFonts w:ascii="Times New Roman" w:hAnsi="Times New Roman" w:cs="Times New Roman"/>
          <w:spacing w:val="-2"/>
          <w:sz w:val="28"/>
          <w:szCs w:val="28"/>
        </w:rPr>
      </w:pPr>
      <w:r w:rsidRPr="0076103C">
        <w:rPr>
          <w:rFonts w:ascii="Times New Roman" w:hAnsi="Times New Roman" w:cs="Times New Roman"/>
          <w:spacing w:val="-2"/>
          <w:sz w:val="28"/>
          <w:szCs w:val="28"/>
        </w:rPr>
        <w:t xml:space="preserve">1. </w:t>
      </w:r>
      <w:r w:rsidR="0051329C" w:rsidRPr="0076103C">
        <w:rPr>
          <w:rFonts w:ascii="Times New Roman" w:hAnsi="Times New Roman" w:cs="Times New Roman"/>
          <w:spacing w:val="-2"/>
          <w:sz w:val="28"/>
          <w:szCs w:val="28"/>
        </w:rPr>
        <w:t xml:space="preserve">Ngày lễ, </w:t>
      </w:r>
      <w:r w:rsidR="0071140D" w:rsidRPr="0076103C">
        <w:rPr>
          <w:rFonts w:ascii="Times New Roman" w:hAnsi="Times New Roman" w:cs="Times New Roman"/>
          <w:spacing w:val="-2"/>
          <w:sz w:val="28"/>
          <w:szCs w:val="28"/>
        </w:rPr>
        <w:t>T</w:t>
      </w:r>
      <w:r w:rsidR="0051329C" w:rsidRPr="0076103C">
        <w:rPr>
          <w:rFonts w:ascii="Times New Roman" w:hAnsi="Times New Roman" w:cs="Times New Roman"/>
          <w:spacing w:val="-2"/>
          <w:sz w:val="28"/>
          <w:szCs w:val="28"/>
        </w:rPr>
        <w:t>ết dương lị</w:t>
      </w:r>
      <w:r w:rsidR="00D00D67" w:rsidRPr="0076103C">
        <w:rPr>
          <w:rFonts w:ascii="Times New Roman" w:hAnsi="Times New Roman" w:cs="Times New Roman"/>
          <w:spacing w:val="-2"/>
          <w:sz w:val="28"/>
          <w:szCs w:val="28"/>
        </w:rPr>
        <w:t xml:space="preserve">ch </w:t>
      </w:r>
      <w:r w:rsidR="0051329C" w:rsidRPr="0076103C">
        <w:rPr>
          <w:rFonts w:ascii="Times New Roman" w:hAnsi="Times New Roman" w:cs="Times New Roman"/>
          <w:spacing w:val="-2"/>
          <w:sz w:val="28"/>
          <w:szCs w:val="28"/>
        </w:rPr>
        <w:t xml:space="preserve">được ăn thêm </w:t>
      </w:r>
      <w:r w:rsidR="00DE42C8" w:rsidRPr="0076103C">
        <w:rPr>
          <w:rFonts w:ascii="Times New Roman" w:hAnsi="Times New Roman" w:cs="Times New Roman"/>
          <w:spacing w:val="-2"/>
          <w:sz w:val="28"/>
          <w:szCs w:val="28"/>
        </w:rPr>
        <w:t>bằng</w:t>
      </w:r>
      <w:r w:rsidR="0051329C" w:rsidRPr="0076103C">
        <w:rPr>
          <w:rFonts w:ascii="Times New Roman" w:hAnsi="Times New Roman" w:cs="Times New Roman"/>
          <w:spacing w:val="-2"/>
          <w:sz w:val="28"/>
          <w:szCs w:val="28"/>
        </w:rPr>
        <w:t xml:space="preserve"> </w:t>
      </w:r>
      <w:r w:rsidR="00DE42C8" w:rsidRPr="0076103C">
        <w:rPr>
          <w:rFonts w:ascii="Times New Roman" w:hAnsi="Times New Roman" w:cs="Times New Roman"/>
          <w:spacing w:val="-2"/>
          <w:sz w:val="28"/>
          <w:szCs w:val="28"/>
        </w:rPr>
        <w:t>0</w:t>
      </w:r>
      <w:r w:rsidR="0051329C" w:rsidRPr="0076103C">
        <w:rPr>
          <w:rFonts w:ascii="Times New Roman" w:hAnsi="Times New Roman" w:cs="Times New Roman"/>
          <w:spacing w:val="-2"/>
          <w:sz w:val="28"/>
          <w:szCs w:val="28"/>
        </w:rPr>
        <w:t>3 lần tiêu chuẩn ngày thườ</w:t>
      </w:r>
      <w:r w:rsidR="00161108" w:rsidRPr="0076103C">
        <w:rPr>
          <w:rFonts w:ascii="Times New Roman" w:hAnsi="Times New Roman" w:cs="Times New Roman"/>
          <w:spacing w:val="-2"/>
          <w:sz w:val="28"/>
          <w:szCs w:val="28"/>
        </w:rPr>
        <w:t>ng.</w:t>
      </w:r>
    </w:p>
    <w:p w:rsidR="00BE5D7E" w:rsidRDefault="00E25A6D" w:rsidP="0076103C">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lastRenderedPageBreak/>
        <w:t>2. N</w:t>
      </w:r>
      <w:r w:rsidR="0051329C" w:rsidRPr="0051329C">
        <w:rPr>
          <w:rFonts w:ascii="Times New Roman" w:hAnsi="Times New Roman" w:cs="Times New Roman"/>
          <w:sz w:val="28"/>
          <w:szCs w:val="28"/>
        </w:rPr>
        <w:t xml:space="preserve">gày </w:t>
      </w:r>
      <w:r w:rsidR="0071140D">
        <w:rPr>
          <w:rFonts w:ascii="Times New Roman" w:hAnsi="Times New Roman" w:cs="Times New Roman"/>
          <w:sz w:val="28"/>
          <w:szCs w:val="28"/>
        </w:rPr>
        <w:t>T</w:t>
      </w:r>
      <w:r w:rsidR="0051329C" w:rsidRPr="0051329C">
        <w:rPr>
          <w:rFonts w:ascii="Times New Roman" w:hAnsi="Times New Roman" w:cs="Times New Roman"/>
          <w:sz w:val="28"/>
          <w:szCs w:val="28"/>
        </w:rPr>
        <w:t>ế</w:t>
      </w:r>
      <w:r w:rsidR="0076103C">
        <w:rPr>
          <w:rFonts w:ascii="Times New Roman" w:hAnsi="Times New Roman" w:cs="Times New Roman"/>
          <w:sz w:val="28"/>
          <w:szCs w:val="28"/>
        </w:rPr>
        <w:t>t N</w:t>
      </w:r>
      <w:r w:rsidR="0051329C" w:rsidRPr="0051329C">
        <w:rPr>
          <w:rFonts w:ascii="Times New Roman" w:hAnsi="Times New Roman" w:cs="Times New Roman"/>
          <w:sz w:val="28"/>
          <w:szCs w:val="28"/>
        </w:rPr>
        <w:t xml:space="preserve">guyên đán được ăn thêm </w:t>
      </w:r>
      <w:r w:rsidR="00DE42C8">
        <w:rPr>
          <w:rFonts w:ascii="Times New Roman" w:hAnsi="Times New Roman" w:cs="Times New Roman"/>
          <w:sz w:val="28"/>
          <w:szCs w:val="28"/>
        </w:rPr>
        <w:t>bằng 0</w:t>
      </w:r>
      <w:r w:rsidR="0051329C" w:rsidRPr="0051329C">
        <w:rPr>
          <w:rFonts w:ascii="Times New Roman" w:hAnsi="Times New Roman" w:cs="Times New Roman"/>
          <w:sz w:val="28"/>
          <w:szCs w:val="28"/>
        </w:rPr>
        <w:t xml:space="preserve">5 lần tiêu chuẩn ngày thường. </w:t>
      </w:r>
    </w:p>
    <w:p w:rsidR="00B621BA" w:rsidRPr="00C20E8B" w:rsidRDefault="00B621BA" w:rsidP="0076103C">
      <w:pPr>
        <w:spacing w:before="120" w:after="120" w:line="360" w:lineRule="exact"/>
        <w:ind w:firstLine="720"/>
        <w:jc w:val="both"/>
        <w:rPr>
          <w:rFonts w:ascii="Times New Roman" w:hAnsi="Times New Roman" w:cs="Times New Roman"/>
          <w:sz w:val="28"/>
          <w:szCs w:val="28"/>
        </w:rPr>
      </w:pPr>
      <w:r w:rsidRPr="00C20E8B">
        <w:rPr>
          <w:rFonts w:ascii="Times New Roman" w:hAnsi="Times New Roman" w:cs="Times New Roman"/>
          <w:sz w:val="28"/>
          <w:szCs w:val="28"/>
        </w:rPr>
        <w:t>3. Số ngày được quy định tại khoản 1, khoản 2 Điều này là ngày lễ</w:t>
      </w:r>
      <w:r w:rsidR="0076103C">
        <w:rPr>
          <w:rFonts w:ascii="Times New Roman" w:hAnsi="Times New Roman" w:cs="Times New Roman"/>
          <w:sz w:val="28"/>
          <w:szCs w:val="28"/>
        </w:rPr>
        <w:t>, ngày T</w:t>
      </w:r>
      <w:r w:rsidRPr="00C20E8B">
        <w:rPr>
          <w:rFonts w:ascii="Times New Roman" w:hAnsi="Times New Roman" w:cs="Times New Roman"/>
          <w:sz w:val="28"/>
          <w:szCs w:val="28"/>
        </w:rPr>
        <w:t>ết theo quy định của pháp luật hiện hành.</w:t>
      </w:r>
    </w:p>
    <w:p w:rsidR="00AF3B1B" w:rsidRPr="00C20E8B" w:rsidRDefault="00E25A6D" w:rsidP="0076103C">
      <w:pPr>
        <w:spacing w:before="120" w:after="120" w:line="360" w:lineRule="exact"/>
        <w:ind w:firstLine="720"/>
        <w:jc w:val="both"/>
        <w:rPr>
          <w:rFonts w:ascii="Times New Roman" w:hAnsi="Times New Roman" w:cs="Times New Roman"/>
          <w:b/>
          <w:sz w:val="28"/>
          <w:szCs w:val="28"/>
        </w:rPr>
      </w:pPr>
      <w:r w:rsidRPr="00C20E8B">
        <w:rPr>
          <w:rFonts w:ascii="Times New Roman" w:hAnsi="Times New Roman" w:cs="Times New Roman"/>
          <w:sz w:val="28"/>
          <w:szCs w:val="28"/>
        </w:rPr>
        <w:t xml:space="preserve"> </w:t>
      </w:r>
      <w:r w:rsidR="0051329C" w:rsidRPr="00C20E8B">
        <w:rPr>
          <w:rFonts w:ascii="Times New Roman" w:hAnsi="Times New Roman" w:cs="Times New Roman"/>
          <w:b/>
          <w:sz w:val="28"/>
          <w:szCs w:val="28"/>
          <w:lang w:val="vi-VN"/>
        </w:rPr>
        <w:t>Điều 2.</w:t>
      </w:r>
      <w:r w:rsidR="0051329C" w:rsidRPr="00C20E8B">
        <w:rPr>
          <w:rFonts w:ascii="Times New Roman" w:hAnsi="Times New Roman" w:cs="Times New Roman"/>
          <w:b/>
          <w:sz w:val="28"/>
          <w:szCs w:val="28"/>
        </w:rPr>
        <w:t xml:space="preserve"> </w:t>
      </w:r>
      <w:r w:rsidR="00AF3B1B" w:rsidRPr="00C20E8B">
        <w:rPr>
          <w:rFonts w:ascii="Times New Roman" w:hAnsi="Times New Roman" w:cs="Times New Roman"/>
          <w:b/>
          <w:sz w:val="28"/>
          <w:szCs w:val="28"/>
        </w:rPr>
        <w:t>Điều khoản thi hành</w:t>
      </w:r>
      <w:r w:rsidR="005D0BB6" w:rsidRPr="00C20E8B">
        <w:rPr>
          <w:rFonts w:ascii="Times New Roman" w:hAnsi="Times New Roman" w:cs="Times New Roman"/>
          <w:b/>
          <w:sz w:val="28"/>
          <w:szCs w:val="28"/>
        </w:rPr>
        <w:t xml:space="preserve"> </w:t>
      </w:r>
    </w:p>
    <w:p w:rsidR="009D4C38" w:rsidRDefault="00AF3B1B" w:rsidP="0076103C">
      <w:pPr>
        <w:autoSpaceDE w:val="0"/>
        <w:autoSpaceDN w:val="0"/>
        <w:adjustRightInd w:val="0"/>
        <w:spacing w:before="120" w:after="120" w:line="360" w:lineRule="exact"/>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51329C" w:rsidRPr="0051329C">
        <w:rPr>
          <w:rFonts w:ascii="Times New Roman" w:hAnsi="Times New Roman" w:cs="Times New Roman"/>
          <w:bCs/>
          <w:sz w:val="28"/>
          <w:szCs w:val="28"/>
          <w:lang w:val="vi-VN"/>
        </w:rPr>
        <w:t xml:space="preserve">Quyết định </w:t>
      </w:r>
      <w:r w:rsidR="0051329C" w:rsidRPr="0051329C">
        <w:rPr>
          <w:rFonts w:ascii="Times New Roman" w:hAnsi="Times New Roman" w:cs="Times New Roman"/>
          <w:bCs/>
          <w:sz w:val="28"/>
          <w:szCs w:val="28"/>
        </w:rPr>
        <w:t>này</w:t>
      </w:r>
      <w:r w:rsidR="0051329C" w:rsidRPr="0051329C">
        <w:rPr>
          <w:rFonts w:ascii="Times New Roman" w:hAnsi="Times New Roman" w:cs="Times New Roman"/>
          <w:bCs/>
          <w:sz w:val="28"/>
          <w:szCs w:val="28"/>
          <w:lang w:val="vi-VN"/>
        </w:rPr>
        <w:t xml:space="preserve"> có hiệu lực</w:t>
      </w:r>
      <w:r w:rsidR="0051329C" w:rsidRPr="0051329C">
        <w:rPr>
          <w:rFonts w:ascii="Times New Roman" w:hAnsi="Times New Roman" w:cs="Times New Roman"/>
          <w:bCs/>
          <w:sz w:val="28"/>
          <w:szCs w:val="28"/>
        </w:rPr>
        <w:t xml:space="preserve"> </w:t>
      </w:r>
      <w:r w:rsidR="0051329C" w:rsidRPr="0051329C">
        <w:rPr>
          <w:rFonts w:ascii="Times New Roman" w:hAnsi="Times New Roman" w:cs="Times New Roman"/>
          <w:bCs/>
          <w:sz w:val="28"/>
          <w:szCs w:val="28"/>
          <w:lang w:val="nl-NL"/>
        </w:rPr>
        <w:t>t</w:t>
      </w:r>
      <w:r w:rsidR="0051329C" w:rsidRPr="0051329C">
        <w:rPr>
          <w:rFonts w:ascii="Times New Roman" w:hAnsi="Times New Roman" w:cs="Times New Roman"/>
          <w:bCs/>
          <w:sz w:val="28"/>
          <w:szCs w:val="28"/>
          <w:lang w:val="vi-VN"/>
        </w:rPr>
        <w:t>ừ</w:t>
      </w:r>
      <w:r w:rsidR="007871D9">
        <w:rPr>
          <w:rFonts w:ascii="Times New Roman" w:hAnsi="Times New Roman" w:cs="Times New Roman"/>
          <w:bCs/>
          <w:sz w:val="28"/>
          <w:szCs w:val="28"/>
        </w:rPr>
        <w:t xml:space="preserve"> ngày </w:t>
      </w:r>
      <w:r w:rsidR="0076103C">
        <w:rPr>
          <w:rFonts w:ascii="Times New Roman" w:hAnsi="Times New Roman" w:cs="Times New Roman"/>
          <w:bCs/>
          <w:sz w:val="28"/>
          <w:szCs w:val="28"/>
        </w:rPr>
        <w:t xml:space="preserve">10 </w:t>
      </w:r>
      <w:r w:rsidR="007871D9">
        <w:rPr>
          <w:rFonts w:ascii="Times New Roman" w:hAnsi="Times New Roman" w:cs="Times New Roman"/>
          <w:bCs/>
          <w:sz w:val="28"/>
          <w:szCs w:val="28"/>
        </w:rPr>
        <w:t>tháng</w:t>
      </w:r>
      <w:r w:rsidR="0076103C">
        <w:rPr>
          <w:rFonts w:ascii="Times New Roman" w:hAnsi="Times New Roman" w:cs="Times New Roman"/>
          <w:bCs/>
          <w:sz w:val="28"/>
          <w:szCs w:val="28"/>
        </w:rPr>
        <w:t xml:space="preserve"> 9</w:t>
      </w:r>
      <w:r w:rsidR="007871D9">
        <w:rPr>
          <w:rFonts w:ascii="Times New Roman" w:hAnsi="Times New Roman" w:cs="Times New Roman"/>
          <w:bCs/>
          <w:sz w:val="28"/>
          <w:szCs w:val="28"/>
        </w:rPr>
        <w:t xml:space="preserve"> năm 2021</w:t>
      </w:r>
      <w:r w:rsidR="0051329C" w:rsidRPr="0051329C">
        <w:rPr>
          <w:rFonts w:ascii="Times New Roman" w:hAnsi="Times New Roman" w:cs="Times New Roman"/>
          <w:bCs/>
          <w:sz w:val="28"/>
          <w:szCs w:val="28"/>
        </w:rPr>
        <w:t xml:space="preserve">. </w:t>
      </w:r>
    </w:p>
    <w:p w:rsidR="0051329C" w:rsidRPr="007871D9" w:rsidRDefault="009D4C38" w:rsidP="0076103C">
      <w:pPr>
        <w:spacing w:before="120" w:after="120" w:line="360" w:lineRule="exact"/>
        <w:ind w:firstLine="720"/>
        <w:jc w:val="both"/>
        <w:rPr>
          <w:rFonts w:ascii="Times New Roman" w:hAnsi="Times New Roman" w:cs="Times New Roman"/>
          <w:color w:val="000000"/>
          <w:sz w:val="28"/>
          <w:szCs w:val="28"/>
        </w:rPr>
      </w:pPr>
      <w:r w:rsidRPr="007871D9">
        <w:rPr>
          <w:rFonts w:ascii="Times New Roman" w:hAnsi="Times New Roman" w:cs="Times New Roman"/>
          <w:sz w:val="28"/>
          <w:szCs w:val="28"/>
        </w:rPr>
        <w:t>2.</w:t>
      </w:r>
      <w:r w:rsidR="005D0BB6">
        <w:rPr>
          <w:rFonts w:ascii="Times New Roman" w:hAnsi="Times New Roman" w:cs="Times New Roman"/>
          <w:sz w:val="28"/>
          <w:szCs w:val="28"/>
        </w:rPr>
        <w:t xml:space="preserve"> </w:t>
      </w:r>
      <w:r w:rsidR="007871D9" w:rsidRPr="007871D9">
        <w:rPr>
          <w:rFonts w:ascii="Times New Roman" w:hAnsi="Times New Roman" w:cs="Times New Roman"/>
          <w:sz w:val="28"/>
          <w:szCs w:val="28"/>
        </w:rPr>
        <w:t>Giám đốc</w:t>
      </w:r>
      <w:r w:rsidR="00E1732A">
        <w:rPr>
          <w:rFonts w:ascii="Times New Roman" w:hAnsi="Times New Roman" w:cs="Times New Roman"/>
          <w:sz w:val="28"/>
          <w:szCs w:val="28"/>
        </w:rPr>
        <w:t xml:space="preserve"> các</w:t>
      </w:r>
      <w:r w:rsidR="007871D9" w:rsidRPr="007871D9">
        <w:rPr>
          <w:rFonts w:ascii="Times New Roman" w:hAnsi="Times New Roman" w:cs="Times New Roman"/>
          <w:sz w:val="28"/>
          <w:szCs w:val="28"/>
        </w:rPr>
        <w:t xml:space="preserve"> sở</w:t>
      </w:r>
      <w:r w:rsidR="007871D9" w:rsidRPr="0076103C">
        <w:rPr>
          <w:rFonts w:ascii="Times New Roman" w:hAnsi="Times New Roman" w:cs="Times New Roman"/>
          <w:sz w:val="28"/>
          <w:szCs w:val="28"/>
        </w:rPr>
        <w:t>,</w:t>
      </w:r>
      <w:r w:rsidR="007871D9">
        <w:rPr>
          <w:rFonts w:ascii="Times New Roman" w:hAnsi="Times New Roman" w:cs="Times New Roman"/>
          <w:b/>
          <w:sz w:val="28"/>
          <w:szCs w:val="28"/>
        </w:rPr>
        <w:t xml:space="preserve"> </w:t>
      </w:r>
      <w:r w:rsidR="007871D9">
        <w:rPr>
          <w:rFonts w:ascii="Times New Roman" w:hAnsi="Times New Roman" w:cs="Times New Roman"/>
          <w:color w:val="000000"/>
          <w:sz w:val="28"/>
          <w:szCs w:val="28"/>
        </w:rPr>
        <w:t>t</w:t>
      </w:r>
      <w:r w:rsidR="0051329C" w:rsidRPr="0051329C">
        <w:rPr>
          <w:rFonts w:ascii="Times New Roman" w:hAnsi="Times New Roman" w:cs="Times New Roman"/>
          <w:color w:val="000000"/>
          <w:sz w:val="28"/>
          <w:szCs w:val="28"/>
          <w:lang w:val="vi-VN"/>
        </w:rPr>
        <w:t xml:space="preserve">hủ trưởng </w:t>
      </w:r>
      <w:r w:rsidR="0051329C" w:rsidRPr="0051329C">
        <w:rPr>
          <w:rFonts w:ascii="Times New Roman" w:hAnsi="Times New Roman" w:cs="Times New Roman"/>
          <w:color w:val="000000"/>
          <w:sz w:val="28"/>
          <w:szCs w:val="28"/>
        </w:rPr>
        <w:t xml:space="preserve">các </w:t>
      </w:r>
      <w:r w:rsidR="0051329C" w:rsidRPr="0051329C">
        <w:rPr>
          <w:rFonts w:ascii="Times New Roman" w:hAnsi="Times New Roman" w:cs="Times New Roman"/>
          <w:color w:val="000000"/>
          <w:sz w:val="28"/>
          <w:szCs w:val="28"/>
          <w:lang w:val="vi-VN"/>
        </w:rPr>
        <w:t>cơ quan</w:t>
      </w:r>
      <w:r w:rsidR="007871D9">
        <w:rPr>
          <w:rFonts w:ascii="Times New Roman" w:hAnsi="Times New Roman" w:cs="Times New Roman"/>
          <w:color w:val="000000"/>
          <w:sz w:val="28"/>
          <w:szCs w:val="28"/>
        </w:rPr>
        <w:t>, đơn vị trực thuộc UBND tỉ</w:t>
      </w:r>
      <w:r w:rsidR="00435F67">
        <w:rPr>
          <w:rFonts w:ascii="Times New Roman" w:hAnsi="Times New Roman" w:cs="Times New Roman"/>
          <w:color w:val="000000"/>
          <w:sz w:val="28"/>
          <w:szCs w:val="28"/>
        </w:rPr>
        <w:t xml:space="preserve">nh, </w:t>
      </w:r>
      <w:r w:rsidR="007871D9">
        <w:rPr>
          <w:rFonts w:ascii="Times New Roman" w:hAnsi="Times New Roman" w:cs="Times New Roman"/>
          <w:color w:val="000000"/>
          <w:sz w:val="28"/>
          <w:szCs w:val="28"/>
        </w:rPr>
        <w:t xml:space="preserve">Chủ tịch UBND các huyện, thành phố </w:t>
      </w:r>
      <w:r w:rsidR="0051329C" w:rsidRPr="0051329C">
        <w:rPr>
          <w:rFonts w:ascii="Times New Roman" w:hAnsi="Times New Roman" w:cs="Times New Roman"/>
          <w:sz w:val="28"/>
          <w:szCs w:val="28"/>
        </w:rPr>
        <w:t>và</w:t>
      </w:r>
      <w:r w:rsidR="0051329C" w:rsidRPr="0051329C">
        <w:rPr>
          <w:rFonts w:ascii="Times New Roman" w:hAnsi="Times New Roman" w:cs="Times New Roman"/>
          <w:sz w:val="28"/>
          <w:szCs w:val="28"/>
          <w:lang w:val="vi-VN"/>
        </w:rPr>
        <w:t xml:space="preserve"> các cơ quan, đơn vị, </w:t>
      </w:r>
      <w:r w:rsidR="007871D9">
        <w:rPr>
          <w:rFonts w:ascii="Times New Roman" w:hAnsi="Times New Roman" w:cs="Times New Roman"/>
          <w:sz w:val="28"/>
          <w:szCs w:val="28"/>
        </w:rPr>
        <w:t xml:space="preserve">cá nhân </w:t>
      </w:r>
      <w:r w:rsidR="0051329C" w:rsidRPr="0051329C">
        <w:rPr>
          <w:rFonts w:ascii="Times New Roman" w:hAnsi="Times New Roman" w:cs="Times New Roman"/>
          <w:sz w:val="28"/>
          <w:szCs w:val="28"/>
          <w:lang w:val="vi-VN"/>
        </w:rPr>
        <w:t xml:space="preserve">có liên quan căn cứ Quyết định thi hành./.  </w:t>
      </w:r>
    </w:p>
    <w:p w:rsidR="0051329C" w:rsidRPr="0051329C" w:rsidRDefault="0051329C" w:rsidP="0051329C">
      <w:pPr>
        <w:spacing w:after="0" w:line="240" w:lineRule="auto"/>
        <w:ind w:firstLine="562"/>
        <w:jc w:val="both"/>
        <w:rPr>
          <w:rFonts w:ascii="Times New Roman" w:hAnsi="Times New Roman" w:cs="Times New Roman"/>
          <w:sz w:val="28"/>
          <w:szCs w:val="28"/>
        </w:rPr>
      </w:pPr>
    </w:p>
    <w:tbl>
      <w:tblPr>
        <w:tblW w:w="9356" w:type="dxa"/>
        <w:tblInd w:w="108" w:type="dxa"/>
        <w:tblLook w:val="01E0" w:firstRow="1" w:lastRow="1" w:firstColumn="1" w:lastColumn="1" w:noHBand="0" w:noVBand="0"/>
      </w:tblPr>
      <w:tblGrid>
        <w:gridCol w:w="5245"/>
        <w:gridCol w:w="4111"/>
      </w:tblGrid>
      <w:tr w:rsidR="0051329C" w:rsidRPr="0051329C" w:rsidTr="0076103C">
        <w:tc>
          <w:tcPr>
            <w:tcW w:w="5245" w:type="dxa"/>
          </w:tcPr>
          <w:p w:rsidR="0051329C" w:rsidRPr="00FA239B" w:rsidRDefault="0051329C" w:rsidP="0051329C">
            <w:pPr>
              <w:spacing w:after="0" w:line="240" w:lineRule="auto"/>
              <w:jc w:val="both"/>
              <w:rPr>
                <w:rFonts w:ascii="Times New Roman" w:hAnsi="Times New Roman" w:cs="Times New Roman"/>
                <w:b/>
                <w:sz w:val="24"/>
                <w:szCs w:val="24"/>
                <w:lang w:val="vi-VN"/>
              </w:rPr>
            </w:pPr>
            <w:r w:rsidRPr="0051329C">
              <w:rPr>
                <w:rFonts w:ascii="Times New Roman" w:hAnsi="Times New Roman" w:cs="Times New Roman"/>
                <w:b/>
                <w:sz w:val="24"/>
                <w:szCs w:val="24"/>
                <w:lang w:val="vi-VN"/>
              </w:rPr>
              <w:t xml:space="preserve">Nơi </w:t>
            </w:r>
            <w:r w:rsidRPr="00FA239B">
              <w:rPr>
                <w:rFonts w:ascii="Times New Roman" w:hAnsi="Times New Roman" w:cs="Times New Roman"/>
                <w:b/>
                <w:sz w:val="24"/>
                <w:szCs w:val="24"/>
                <w:lang w:val="vi-VN"/>
              </w:rPr>
              <w:t>nhận:</w:t>
            </w:r>
          </w:p>
          <w:p w:rsidR="0051329C" w:rsidRPr="0051329C" w:rsidRDefault="0051329C" w:rsidP="00344E3C">
            <w:pPr>
              <w:spacing w:after="0" w:line="240" w:lineRule="auto"/>
              <w:jc w:val="both"/>
              <w:rPr>
                <w:rFonts w:ascii="Times New Roman" w:hAnsi="Times New Roman" w:cs="Times New Roman"/>
                <w:lang w:val="vi-VN"/>
              </w:rPr>
            </w:pPr>
            <w:bookmarkStart w:id="0" w:name="_GoBack"/>
            <w:bookmarkEnd w:id="0"/>
          </w:p>
        </w:tc>
        <w:tc>
          <w:tcPr>
            <w:tcW w:w="4111" w:type="dxa"/>
          </w:tcPr>
          <w:p w:rsidR="00890F59" w:rsidRPr="00890F59" w:rsidRDefault="00890F59" w:rsidP="0051329C">
            <w:pPr>
              <w:spacing w:after="0" w:line="240" w:lineRule="auto"/>
              <w:jc w:val="center"/>
              <w:rPr>
                <w:rFonts w:ascii="Times New Roman" w:hAnsi="Times New Roman" w:cs="Times New Roman"/>
                <w:b/>
                <w:bCs/>
                <w:sz w:val="28"/>
                <w:szCs w:val="28"/>
              </w:rPr>
            </w:pPr>
            <w:r w:rsidRPr="00890F59">
              <w:rPr>
                <w:rFonts w:ascii="Times New Roman" w:hAnsi="Times New Roman" w:cs="Times New Roman"/>
                <w:b/>
                <w:bCs/>
                <w:sz w:val="28"/>
                <w:szCs w:val="28"/>
              </w:rPr>
              <w:t>TM. ỦY BAN NHÂN DÂN</w:t>
            </w:r>
          </w:p>
          <w:p w:rsidR="0051329C" w:rsidRDefault="0076103C" w:rsidP="0051329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KT. </w:t>
            </w:r>
            <w:r w:rsidR="0051329C" w:rsidRPr="00890F59">
              <w:rPr>
                <w:rFonts w:ascii="Times New Roman" w:hAnsi="Times New Roman" w:cs="Times New Roman"/>
                <w:b/>
                <w:bCs/>
                <w:sz w:val="28"/>
                <w:szCs w:val="28"/>
                <w:lang w:val="vi-VN"/>
              </w:rPr>
              <w:t>CHỦ TỊCH</w:t>
            </w:r>
          </w:p>
          <w:p w:rsidR="0076103C" w:rsidRPr="0076103C" w:rsidRDefault="0076103C" w:rsidP="0051329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PHÓ CHỦ TỊCH</w:t>
            </w:r>
          </w:p>
          <w:p w:rsidR="0051329C" w:rsidRPr="0051329C" w:rsidRDefault="0051329C" w:rsidP="0051329C">
            <w:pPr>
              <w:spacing w:after="0" w:line="240" w:lineRule="auto"/>
              <w:jc w:val="center"/>
              <w:rPr>
                <w:rFonts w:ascii="Times New Roman" w:hAnsi="Times New Roman" w:cs="Times New Roman"/>
                <w:b/>
                <w:sz w:val="28"/>
                <w:szCs w:val="28"/>
                <w:lang w:val="vi-VN"/>
              </w:rPr>
            </w:pPr>
          </w:p>
          <w:p w:rsidR="0051329C" w:rsidRPr="0051329C" w:rsidRDefault="0051329C" w:rsidP="0051329C">
            <w:pPr>
              <w:spacing w:after="0" w:line="240" w:lineRule="auto"/>
              <w:jc w:val="center"/>
              <w:rPr>
                <w:rFonts w:ascii="Times New Roman" w:hAnsi="Times New Roman" w:cs="Times New Roman"/>
                <w:b/>
                <w:sz w:val="28"/>
                <w:szCs w:val="28"/>
              </w:rPr>
            </w:pPr>
          </w:p>
          <w:p w:rsidR="0051329C" w:rsidRPr="0051329C" w:rsidRDefault="0051329C" w:rsidP="0051329C">
            <w:pPr>
              <w:spacing w:after="0" w:line="240" w:lineRule="auto"/>
              <w:jc w:val="center"/>
              <w:rPr>
                <w:rFonts w:ascii="Times New Roman" w:hAnsi="Times New Roman" w:cs="Times New Roman"/>
                <w:b/>
                <w:sz w:val="28"/>
                <w:szCs w:val="28"/>
              </w:rPr>
            </w:pPr>
          </w:p>
          <w:p w:rsidR="0051329C" w:rsidRDefault="0051329C" w:rsidP="0051329C">
            <w:pPr>
              <w:spacing w:after="0" w:line="240" w:lineRule="auto"/>
              <w:jc w:val="center"/>
              <w:rPr>
                <w:rFonts w:ascii="Times New Roman" w:hAnsi="Times New Roman" w:cs="Times New Roman"/>
                <w:b/>
                <w:sz w:val="28"/>
                <w:szCs w:val="28"/>
              </w:rPr>
            </w:pPr>
          </w:p>
          <w:p w:rsidR="005D0BB6" w:rsidRPr="005D0BB6" w:rsidRDefault="005D0BB6" w:rsidP="005D0BB6">
            <w:pPr>
              <w:spacing w:after="0" w:line="240" w:lineRule="auto"/>
              <w:rPr>
                <w:rFonts w:ascii="Times New Roman" w:hAnsi="Times New Roman" w:cs="Times New Roman"/>
                <w:b/>
                <w:sz w:val="28"/>
                <w:szCs w:val="28"/>
              </w:rPr>
            </w:pPr>
          </w:p>
          <w:p w:rsidR="0051329C" w:rsidRPr="0076103C" w:rsidRDefault="0076103C" w:rsidP="005132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Mai Sơn</w:t>
            </w:r>
          </w:p>
        </w:tc>
      </w:tr>
    </w:tbl>
    <w:p w:rsidR="0051329C" w:rsidRPr="0051329C" w:rsidRDefault="0051329C" w:rsidP="0051329C">
      <w:pPr>
        <w:spacing w:after="0" w:line="240" w:lineRule="auto"/>
        <w:jc w:val="both"/>
        <w:rPr>
          <w:rFonts w:ascii="Times New Roman" w:hAnsi="Times New Roman" w:cs="Times New Roman"/>
          <w:sz w:val="28"/>
          <w:szCs w:val="28"/>
          <w:lang w:val="vi-VN"/>
        </w:rPr>
      </w:pPr>
      <w:r w:rsidRPr="0051329C">
        <w:rPr>
          <w:rFonts w:ascii="Times New Roman" w:hAnsi="Times New Roman" w:cs="Times New Roman"/>
          <w:sz w:val="28"/>
          <w:szCs w:val="28"/>
          <w:lang w:val="vi-VN"/>
        </w:rPr>
        <w:t xml:space="preserve">                                                               </w:t>
      </w:r>
    </w:p>
    <w:p w:rsidR="0051329C" w:rsidRPr="0051329C" w:rsidRDefault="0051329C" w:rsidP="0051329C">
      <w:pPr>
        <w:spacing w:after="0" w:line="240" w:lineRule="auto"/>
        <w:jc w:val="both"/>
        <w:rPr>
          <w:rFonts w:ascii="Times New Roman" w:hAnsi="Times New Roman" w:cs="Times New Roman"/>
          <w:sz w:val="28"/>
          <w:szCs w:val="28"/>
          <w:lang w:val="vi-VN"/>
        </w:rPr>
      </w:pPr>
    </w:p>
    <w:p w:rsidR="0051329C" w:rsidRPr="0051329C" w:rsidRDefault="0051329C" w:rsidP="0051329C">
      <w:pPr>
        <w:spacing w:after="0" w:line="240" w:lineRule="auto"/>
        <w:jc w:val="both"/>
        <w:rPr>
          <w:rFonts w:ascii="Times New Roman" w:hAnsi="Times New Roman" w:cs="Times New Roman"/>
          <w:sz w:val="28"/>
          <w:szCs w:val="28"/>
          <w:lang w:val="vi-VN"/>
        </w:rPr>
      </w:pPr>
    </w:p>
    <w:p w:rsidR="0051329C" w:rsidRPr="0051329C" w:rsidRDefault="0051329C" w:rsidP="0051329C">
      <w:pPr>
        <w:spacing w:after="0" w:line="240" w:lineRule="auto"/>
        <w:jc w:val="both"/>
        <w:rPr>
          <w:rFonts w:ascii="Times New Roman" w:hAnsi="Times New Roman" w:cs="Times New Roman"/>
          <w:sz w:val="28"/>
          <w:szCs w:val="28"/>
        </w:rPr>
      </w:pPr>
      <w:r w:rsidRPr="0051329C">
        <w:rPr>
          <w:rFonts w:ascii="Times New Roman" w:hAnsi="Times New Roman" w:cs="Times New Roman"/>
          <w:sz w:val="28"/>
          <w:szCs w:val="28"/>
          <w:lang w:val="vi-VN"/>
        </w:rPr>
        <w:t xml:space="preserve">                          </w:t>
      </w:r>
    </w:p>
    <w:p w:rsidR="0051329C" w:rsidRPr="0051329C" w:rsidRDefault="0051329C" w:rsidP="0051329C">
      <w:pPr>
        <w:spacing w:after="0" w:line="240" w:lineRule="auto"/>
        <w:jc w:val="both"/>
        <w:rPr>
          <w:rFonts w:ascii="Times New Roman" w:hAnsi="Times New Roman" w:cs="Times New Roman"/>
          <w:sz w:val="28"/>
          <w:szCs w:val="28"/>
        </w:rPr>
      </w:pPr>
    </w:p>
    <w:p w:rsidR="0051329C" w:rsidRPr="0051329C" w:rsidRDefault="0051329C" w:rsidP="0051329C">
      <w:pPr>
        <w:spacing w:after="0" w:line="240" w:lineRule="auto"/>
        <w:jc w:val="both"/>
        <w:rPr>
          <w:rFonts w:ascii="Times New Roman" w:hAnsi="Times New Roman" w:cs="Times New Roman"/>
          <w:sz w:val="28"/>
          <w:szCs w:val="28"/>
        </w:rPr>
      </w:pPr>
    </w:p>
    <w:p w:rsidR="00757799" w:rsidRPr="0051329C" w:rsidRDefault="00757799" w:rsidP="0051329C">
      <w:pPr>
        <w:spacing w:after="0" w:line="240" w:lineRule="auto"/>
        <w:rPr>
          <w:rFonts w:ascii="Times New Roman" w:hAnsi="Times New Roman" w:cs="Times New Roman"/>
          <w:sz w:val="28"/>
          <w:szCs w:val="28"/>
        </w:rPr>
      </w:pPr>
    </w:p>
    <w:sectPr w:rsidR="00757799" w:rsidRPr="0051329C" w:rsidSect="0076103C">
      <w:headerReference w:type="default" r:id="rId7"/>
      <w:pgSz w:w="12240" w:h="15840"/>
      <w:pgMar w:top="1134" w:right="1134" w:bottom="1134" w:left="1701" w:header="289"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168" w:rsidRDefault="00560168" w:rsidP="0051329C">
      <w:pPr>
        <w:spacing w:after="0" w:line="240" w:lineRule="auto"/>
      </w:pPr>
      <w:r>
        <w:separator/>
      </w:r>
    </w:p>
  </w:endnote>
  <w:endnote w:type="continuationSeparator" w:id="0">
    <w:p w:rsidR="00560168" w:rsidRDefault="00560168" w:rsidP="00513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168" w:rsidRDefault="00560168" w:rsidP="0051329C">
      <w:pPr>
        <w:spacing w:after="0" w:line="240" w:lineRule="auto"/>
      </w:pPr>
      <w:r>
        <w:separator/>
      </w:r>
    </w:p>
  </w:footnote>
  <w:footnote w:type="continuationSeparator" w:id="0">
    <w:p w:rsidR="00560168" w:rsidRDefault="00560168" w:rsidP="00513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328200"/>
      <w:docPartObj>
        <w:docPartGallery w:val="Page Numbers (Top of Page)"/>
        <w:docPartUnique/>
      </w:docPartObj>
    </w:sdtPr>
    <w:sdtEndPr>
      <w:rPr>
        <w:noProof/>
      </w:rPr>
    </w:sdtEndPr>
    <w:sdtContent>
      <w:p w:rsidR="0076103C" w:rsidRDefault="0076103C">
        <w:pPr>
          <w:pStyle w:val="Header"/>
          <w:jc w:val="center"/>
        </w:pPr>
      </w:p>
      <w:p w:rsidR="0051329C" w:rsidRDefault="0051329C">
        <w:pPr>
          <w:pStyle w:val="Header"/>
          <w:jc w:val="center"/>
        </w:pPr>
        <w:r w:rsidRPr="0076103C">
          <w:rPr>
            <w:rFonts w:ascii="Times New Roman" w:hAnsi="Times New Roman" w:cs="Times New Roman"/>
            <w:sz w:val="24"/>
            <w:szCs w:val="24"/>
          </w:rPr>
          <w:fldChar w:fldCharType="begin"/>
        </w:r>
        <w:r w:rsidRPr="0076103C">
          <w:rPr>
            <w:rFonts w:ascii="Times New Roman" w:hAnsi="Times New Roman" w:cs="Times New Roman"/>
            <w:sz w:val="24"/>
            <w:szCs w:val="24"/>
          </w:rPr>
          <w:instrText xml:space="preserve"> PAGE   \* MERGEFORMAT </w:instrText>
        </w:r>
        <w:r w:rsidRPr="0076103C">
          <w:rPr>
            <w:rFonts w:ascii="Times New Roman" w:hAnsi="Times New Roman" w:cs="Times New Roman"/>
            <w:sz w:val="24"/>
            <w:szCs w:val="24"/>
          </w:rPr>
          <w:fldChar w:fldCharType="separate"/>
        </w:r>
        <w:r w:rsidR="00DB2CC7">
          <w:rPr>
            <w:rFonts w:ascii="Times New Roman" w:hAnsi="Times New Roman" w:cs="Times New Roman"/>
            <w:noProof/>
            <w:sz w:val="24"/>
            <w:szCs w:val="24"/>
          </w:rPr>
          <w:t>2</w:t>
        </w:r>
        <w:r w:rsidRPr="0076103C">
          <w:rPr>
            <w:rFonts w:ascii="Times New Roman" w:hAnsi="Times New Roman" w:cs="Times New Roman"/>
            <w:noProof/>
            <w:sz w:val="24"/>
            <w:szCs w:val="24"/>
          </w:rPr>
          <w:fldChar w:fldCharType="end"/>
        </w:r>
      </w:p>
    </w:sdtContent>
  </w:sdt>
  <w:p w:rsidR="0051329C" w:rsidRDefault="005132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9C"/>
    <w:rsid w:val="00121B4A"/>
    <w:rsid w:val="00125803"/>
    <w:rsid w:val="00132DA1"/>
    <w:rsid w:val="00161108"/>
    <w:rsid w:val="00183FB9"/>
    <w:rsid w:val="001F2EEB"/>
    <w:rsid w:val="002362D5"/>
    <w:rsid w:val="0026624B"/>
    <w:rsid w:val="0027628C"/>
    <w:rsid w:val="00283FB0"/>
    <w:rsid w:val="002908F3"/>
    <w:rsid w:val="002B2D78"/>
    <w:rsid w:val="002D3CB5"/>
    <w:rsid w:val="00344E3C"/>
    <w:rsid w:val="00346F28"/>
    <w:rsid w:val="00385AB0"/>
    <w:rsid w:val="003C54C3"/>
    <w:rsid w:val="003D56DB"/>
    <w:rsid w:val="003D669B"/>
    <w:rsid w:val="003F0EFF"/>
    <w:rsid w:val="00424321"/>
    <w:rsid w:val="0043209F"/>
    <w:rsid w:val="00435F67"/>
    <w:rsid w:val="00491698"/>
    <w:rsid w:val="0051329C"/>
    <w:rsid w:val="00536AE6"/>
    <w:rsid w:val="00544EDA"/>
    <w:rsid w:val="00545FB8"/>
    <w:rsid w:val="00560168"/>
    <w:rsid w:val="005B28DE"/>
    <w:rsid w:val="005D0BB6"/>
    <w:rsid w:val="005E147C"/>
    <w:rsid w:val="005F749E"/>
    <w:rsid w:val="00636D09"/>
    <w:rsid w:val="006541B1"/>
    <w:rsid w:val="006E3F8D"/>
    <w:rsid w:val="00710EDA"/>
    <w:rsid w:val="0071140D"/>
    <w:rsid w:val="00717AC7"/>
    <w:rsid w:val="007339CD"/>
    <w:rsid w:val="00757799"/>
    <w:rsid w:val="0076103C"/>
    <w:rsid w:val="007871D9"/>
    <w:rsid w:val="007B6BD6"/>
    <w:rsid w:val="007E6C93"/>
    <w:rsid w:val="008432CC"/>
    <w:rsid w:val="00870383"/>
    <w:rsid w:val="00890F59"/>
    <w:rsid w:val="008C2B37"/>
    <w:rsid w:val="00910C11"/>
    <w:rsid w:val="009475B3"/>
    <w:rsid w:val="0096237B"/>
    <w:rsid w:val="009C5609"/>
    <w:rsid w:val="009D4C38"/>
    <w:rsid w:val="00A15CEA"/>
    <w:rsid w:val="00AA2C48"/>
    <w:rsid w:val="00AD496E"/>
    <w:rsid w:val="00AF3B1B"/>
    <w:rsid w:val="00B0371A"/>
    <w:rsid w:val="00B212AB"/>
    <w:rsid w:val="00B621BA"/>
    <w:rsid w:val="00B87537"/>
    <w:rsid w:val="00BA4AAC"/>
    <w:rsid w:val="00BE3158"/>
    <w:rsid w:val="00BE5D7E"/>
    <w:rsid w:val="00BF66FF"/>
    <w:rsid w:val="00C20E8B"/>
    <w:rsid w:val="00C93FE1"/>
    <w:rsid w:val="00CB72A8"/>
    <w:rsid w:val="00D00D67"/>
    <w:rsid w:val="00D90A14"/>
    <w:rsid w:val="00D913E8"/>
    <w:rsid w:val="00DB2CC7"/>
    <w:rsid w:val="00DD40CC"/>
    <w:rsid w:val="00DE0AA2"/>
    <w:rsid w:val="00DE42C8"/>
    <w:rsid w:val="00E1732A"/>
    <w:rsid w:val="00E25A6D"/>
    <w:rsid w:val="00E5067A"/>
    <w:rsid w:val="00E5207C"/>
    <w:rsid w:val="00ED7A45"/>
    <w:rsid w:val="00EF6A0E"/>
    <w:rsid w:val="00F43CE0"/>
    <w:rsid w:val="00F66ED6"/>
    <w:rsid w:val="00F9436D"/>
    <w:rsid w:val="00F95BBD"/>
    <w:rsid w:val="00FA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5D1B69-999A-4392-8143-053AF025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9C"/>
  </w:style>
  <w:style w:type="paragraph" w:styleId="Footer">
    <w:name w:val="footer"/>
    <w:basedOn w:val="Normal"/>
    <w:link w:val="FooterChar"/>
    <w:uiPriority w:val="99"/>
    <w:unhideWhenUsed/>
    <w:rsid w:val="00513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9C"/>
  </w:style>
  <w:style w:type="paragraph" w:styleId="ListParagraph">
    <w:name w:val="List Paragraph"/>
    <w:basedOn w:val="Normal"/>
    <w:uiPriority w:val="34"/>
    <w:qFormat/>
    <w:rsid w:val="00AF3B1B"/>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BA4A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BA4AA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8277-0300-4ED4-8B2F-D661C925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2</cp:revision>
  <cp:lastPrinted>2021-08-09T09:33:00Z</cp:lastPrinted>
  <dcterms:created xsi:type="dcterms:W3CDTF">2021-08-30T02:06:00Z</dcterms:created>
  <dcterms:modified xsi:type="dcterms:W3CDTF">2021-08-30T02:06:00Z</dcterms:modified>
</cp:coreProperties>
</file>